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C210" w14:textId="29610CC7" w:rsidR="0082527E" w:rsidRDefault="00F41CC9" w:rsidP="00426132">
      <w:pPr>
        <w:spacing w:before="0" w:after="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Antonio" w:hAnsi="Antonio"/>
          <w:b/>
          <w:bCs/>
          <w:sz w:val="56"/>
          <w:szCs w:val="56"/>
        </w:rPr>
        <w:t>INVESTMENT IN STRATEGIC PRIORITIES (ISP)</w:t>
      </w:r>
    </w:p>
    <w:p w14:paraId="0B33EDC3" w14:textId="4125357D" w:rsidR="00F41CC9" w:rsidRDefault="00EF39AE" w:rsidP="00426132">
      <w:pPr>
        <w:spacing w:before="0" w:after="24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344B0" wp14:editId="23D331DD">
                <wp:simplePos x="0" y="0"/>
                <wp:positionH relativeFrom="column">
                  <wp:posOffset>0</wp:posOffset>
                </wp:positionH>
                <wp:positionV relativeFrom="paragraph">
                  <wp:posOffset>551815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10CE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.45pt" to="46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" strokecolor="#ffcd00 [3204]" strokeweight="3pt">
                <v:stroke joinstyle="miter"/>
              </v:line>
            </w:pict>
          </mc:Fallback>
        </mc:AlternateContent>
      </w:r>
      <w:r w:rsidR="00F41CC9">
        <w:rPr>
          <w:rFonts w:ascii="Antonio" w:hAnsi="Antonio"/>
          <w:b/>
          <w:bCs/>
          <w:sz w:val="56"/>
          <w:szCs w:val="56"/>
        </w:rPr>
        <w:t>REQUEST FOR FUNDING</w:t>
      </w:r>
      <w:r w:rsidRPr="00EF39AE">
        <w:rPr>
          <w:rFonts w:ascii="Cambria" w:hAnsi="Cambria"/>
          <w:b/>
          <w:bCs/>
          <w:noProof/>
          <w:sz w:val="28"/>
          <w:szCs w:val="28"/>
        </w:rPr>
        <w:t xml:space="preserve"> </w:t>
      </w:r>
    </w:p>
    <w:p w14:paraId="7919B2A2" w14:textId="77777777" w:rsidR="00B92381" w:rsidRDefault="00F41CC9" w:rsidP="00B92381">
      <w:pPr>
        <w:jc w:val="left"/>
      </w:pPr>
      <w:r>
        <w:t xml:space="preserve">Investment to assist faculty in addressing challenges in bringing research/scholarly projects to fruition. </w:t>
      </w:r>
    </w:p>
    <w:p w14:paraId="2AF00E30" w14:textId="352C9815" w:rsidR="00F41CC9" w:rsidRDefault="00F41CC9" w:rsidP="00B92381">
      <w:pPr>
        <w:jc w:val="left"/>
      </w:pPr>
      <w:r w:rsidRPr="00B92381">
        <w:rPr>
          <w:b/>
          <w:bCs/>
        </w:rPr>
        <w:t>ELIGIBILITY</w:t>
      </w:r>
      <w:r>
        <w:t xml:space="preserve">: </w:t>
      </w:r>
      <w:r w:rsidR="00FB4DD5">
        <w:t xml:space="preserve">All </w:t>
      </w:r>
      <w:r w:rsidR="00EF56F4">
        <w:t>tenure, clinical, research, and instruction track</w:t>
      </w:r>
      <w:r w:rsidR="00FB4DD5">
        <w:t xml:space="preserve"> faculty with 50% </w:t>
      </w:r>
      <w:r w:rsidR="00B018A5">
        <w:t xml:space="preserve">or greater </w:t>
      </w:r>
      <w:r w:rsidR="00FB4DD5">
        <w:t>appointment; may only receive one award every other year</w:t>
      </w:r>
      <w:r w:rsidR="00EF56F4">
        <w:t>.</w:t>
      </w:r>
    </w:p>
    <w:p w14:paraId="33F0AC33" w14:textId="77777777" w:rsidR="00426132" w:rsidRPr="00426132" w:rsidRDefault="0064703E" w:rsidP="00426132">
      <w:pPr>
        <w:pStyle w:val="ListParagraph"/>
        <w:numPr>
          <w:ilvl w:val="0"/>
          <w:numId w:val="22"/>
        </w:numPr>
        <w:jc w:val="left"/>
        <w:rPr>
          <w:rStyle w:val="Hyperlink"/>
          <w:rFonts w:ascii="Cambria" w:hAnsi="Cambria"/>
          <w:bCs/>
          <w:i/>
          <w:iCs/>
          <w:color w:val="auto"/>
          <w:u w:val="none"/>
        </w:rPr>
      </w:pPr>
      <w:bookmarkStart w:id="0" w:name="_Hlk55371031"/>
      <w:r w:rsidRPr="00426132">
        <w:rPr>
          <w:rFonts w:ascii="Cambria" w:hAnsi="Cambria"/>
          <w:b/>
          <w:bCs/>
          <w:i/>
          <w:iCs/>
        </w:rPr>
        <w:t xml:space="preserve">Faculty </w:t>
      </w:r>
      <w:r w:rsidR="00A012E3" w:rsidRPr="00426132">
        <w:rPr>
          <w:rFonts w:ascii="Cambria" w:hAnsi="Cambria"/>
          <w:b/>
          <w:bCs/>
          <w:i/>
          <w:iCs/>
        </w:rPr>
        <w:t>must</w:t>
      </w:r>
      <w:r w:rsidRPr="00426132">
        <w:rPr>
          <w:rFonts w:ascii="Cambria" w:hAnsi="Cambria"/>
          <w:b/>
          <w:bCs/>
          <w:i/>
          <w:iCs/>
        </w:rPr>
        <w:t xml:space="preserve"> submit their funding request to the</w:t>
      </w:r>
      <w:r w:rsidR="00A012E3" w:rsidRPr="00426132">
        <w:rPr>
          <w:rFonts w:ascii="Cambria" w:hAnsi="Cambria"/>
          <w:b/>
          <w:bCs/>
          <w:i/>
          <w:iCs/>
        </w:rPr>
        <w:t>ir</w:t>
      </w:r>
      <w:r w:rsidRPr="00426132">
        <w:rPr>
          <w:rFonts w:ascii="Cambria" w:hAnsi="Cambria"/>
          <w:i/>
          <w:iCs/>
          <w:color w:val="00B0F0"/>
        </w:rPr>
        <w:t xml:space="preserve"> </w:t>
      </w:r>
      <w:hyperlink r:id="rId7" w:history="1">
        <w:r w:rsidRPr="00426132">
          <w:rPr>
            <w:rStyle w:val="Hyperlink"/>
            <w:rFonts w:ascii="Cambria" w:hAnsi="Cambria"/>
            <w:i/>
            <w:iCs/>
            <w:color w:val="00B0F0"/>
          </w:rPr>
          <w:t>associate dean for faculty</w:t>
        </w:r>
      </w:hyperlink>
      <w:r w:rsidRPr="00426132">
        <w:rPr>
          <w:rFonts w:ascii="Cambria" w:hAnsi="Cambria"/>
          <w:i/>
          <w:iCs/>
          <w:color w:val="00B0F0"/>
        </w:rPr>
        <w:t>,</w:t>
      </w:r>
      <w:r w:rsidRPr="00426132">
        <w:rPr>
          <w:rFonts w:ascii="Cambria" w:hAnsi="Cambria"/>
          <w:b/>
          <w:bCs/>
          <w:i/>
          <w:iCs/>
        </w:rPr>
        <w:t xml:space="preserve"> who will then submit </w:t>
      </w:r>
      <w:r w:rsidR="00B92381" w:rsidRPr="00426132">
        <w:rPr>
          <w:rFonts w:ascii="Cambria" w:hAnsi="Cambria"/>
          <w:b/>
          <w:bCs/>
          <w:i/>
          <w:iCs/>
        </w:rPr>
        <w:t xml:space="preserve"> </w:t>
      </w:r>
      <w:r w:rsidR="00A012E3" w:rsidRPr="00426132">
        <w:rPr>
          <w:rFonts w:ascii="Cambria" w:hAnsi="Cambria"/>
          <w:b/>
          <w:bCs/>
          <w:i/>
          <w:iCs/>
        </w:rPr>
        <w:t xml:space="preserve">the </w:t>
      </w:r>
      <w:r w:rsidR="00B92381" w:rsidRPr="00426132">
        <w:rPr>
          <w:rFonts w:ascii="Cambria" w:hAnsi="Cambria"/>
          <w:b/>
          <w:bCs/>
          <w:i/>
          <w:iCs/>
        </w:rPr>
        <w:t xml:space="preserve">request to Lois Geist, associate provost for faculty, </w:t>
      </w:r>
      <w:hyperlink r:id="rId8" w:history="1">
        <w:r w:rsidR="00A012E3" w:rsidRPr="00426132">
          <w:rPr>
            <w:rStyle w:val="Hyperlink"/>
            <w:rFonts w:ascii="Cambria" w:hAnsi="Cambria"/>
            <w:bCs/>
            <w:i/>
            <w:iCs/>
            <w:color w:val="00B0F0"/>
          </w:rPr>
          <w:t>faculty@uiowa.edu</w:t>
        </w:r>
      </w:hyperlink>
      <w:r w:rsidR="00A012E3" w:rsidRPr="00426132">
        <w:rPr>
          <w:rFonts w:ascii="Cambria" w:hAnsi="Cambria"/>
          <w:bCs/>
          <w:i/>
          <w:iCs/>
        </w:rPr>
        <w:t xml:space="preserve">. </w:t>
      </w:r>
      <w:r w:rsidRPr="00426132">
        <w:rPr>
          <w:rStyle w:val="Hyperlink"/>
          <w:rFonts w:ascii="Cambria" w:hAnsi="Cambria"/>
          <w:b w:val="0"/>
          <w:bCs/>
          <w:i/>
          <w:iCs/>
          <w:color w:val="00A9E0" w:themeColor="accent4"/>
        </w:rPr>
        <w:t xml:space="preserve"> </w:t>
      </w:r>
    </w:p>
    <w:p w14:paraId="4479393F" w14:textId="77777777" w:rsidR="00426132" w:rsidRDefault="0064703E" w:rsidP="00426132">
      <w:pPr>
        <w:pStyle w:val="ListParagraph"/>
        <w:numPr>
          <w:ilvl w:val="0"/>
          <w:numId w:val="22"/>
        </w:numPr>
        <w:jc w:val="left"/>
        <w:rPr>
          <w:rFonts w:ascii="Cambria" w:hAnsi="Cambria"/>
          <w:b/>
          <w:bCs/>
          <w:i/>
          <w:iCs/>
        </w:rPr>
      </w:pPr>
      <w:r w:rsidRPr="00426132">
        <w:rPr>
          <w:rStyle w:val="Hyperlink"/>
          <w:rFonts w:ascii="Cambria" w:hAnsi="Cambria"/>
          <w:i/>
          <w:iCs/>
          <w:color w:val="auto"/>
          <w:u w:val="none"/>
        </w:rPr>
        <w:t>Requests are due</w:t>
      </w:r>
      <w:r w:rsidR="00B92381" w:rsidRPr="00426132">
        <w:rPr>
          <w:rFonts w:ascii="Cambria" w:hAnsi="Cambria"/>
          <w:b/>
          <w:bCs/>
          <w:i/>
          <w:iCs/>
        </w:rPr>
        <w:t xml:space="preserve"> by </w:t>
      </w:r>
      <w:r w:rsidR="00C77F14" w:rsidRPr="00426132">
        <w:rPr>
          <w:rFonts w:ascii="Cambria" w:hAnsi="Cambria"/>
          <w:b/>
          <w:bCs/>
          <w:i/>
          <w:iCs/>
        </w:rPr>
        <w:t>April 28, 2023, 5:00 pm</w:t>
      </w:r>
      <w:r w:rsidR="00B92381" w:rsidRPr="00426132">
        <w:rPr>
          <w:rFonts w:ascii="Cambria" w:hAnsi="Cambria"/>
          <w:b/>
          <w:bCs/>
          <w:i/>
          <w:iCs/>
        </w:rPr>
        <w:t xml:space="preserve">. </w:t>
      </w:r>
      <w:bookmarkEnd w:id="0"/>
      <w:r w:rsidR="00C77F14" w:rsidRPr="00426132">
        <w:rPr>
          <w:rFonts w:ascii="Cambria" w:hAnsi="Cambria"/>
          <w:b/>
          <w:bCs/>
          <w:i/>
          <w:iCs/>
        </w:rPr>
        <w:t xml:space="preserve"> </w:t>
      </w:r>
    </w:p>
    <w:p w14:paraId="0B076E2B" w14:textId="77777777" w:rsidR="00426132" w:rsidRDefault="00C77F14" w:rsidP="00426132">
      <w:pPr>
        <w:pStyle w:val="ListParagraph"/>
        <w:numPr>
          <w:ilvl w:val="0"/>
          <w:numId w:val="22"/>
        </w:numPr>
        <w:jc w:val="left"/>
        <w:rPr>
          <w:rFonts w:ascii="Cambria" w:hAnsi="Cambria"/>
          <w:b/>
          <w:bCs/>
          <w:i/>
          <w:iCs/>
        </w:rPr>
      </w:pPr>
      <w:r w:rsidRPr="00426132">
        <w:rPr>
          <w:rFonts w:ascii="Cambria" w:hAnsi="Cambria"/>
          <w:b/>
          <w:bCs/>
          <w:i/>
          <w:iCs/>
        </w:rPr>
        <w:t xml:space="preserve">Funding is limited and will be awarded on a first come basis. </w:t>
      </w:r>
    </w:p>
    <w:p w14:paraId="7F3823A1" w14:textId="77777777" w:rsidR="00426132" w:rsidRDefault="00C77F14" w:rsidP="00426132">
      <w:pPr>
        <w:pStyle w:val="ListParagraph"/>
        <w:numPr>
          <w:ilvl w:val="0"/>
          <w:numId w:val="22"/>
        </w:numPr>
        <w:jc w:val="left"/>
        <w:rPr>
          <w:rFonts w:ascii="Cambria" w:hAnsi="Cambria"/>
          <w:b/>
          <w:bCs/>
          <w:i/>
          <w:iCs/>
        </w:rPr>
      </w:pPr>
      <w:r w:rsidRPr="00426132">
        <w:rPr>
          <w:rFonts w:ascii="Cambria" w:hAnsi="Cambria"/>
          <w:b/>
          <w:bCs/>
          <w:i/>
          <w:iCs/>
        </w:rPr>
        <w:t>ISP funding should be expended within one year of date awarded and before other funding sources.</w:t>
      </w:r>
      <w:r w:rsidR="00263213" w:rsidRPr="00426132">
        <w:rPr>
          <w:rFonts w:ascii="Cambria" w:hAnsi="Cambria"/>
          <w:b/>
          <w:bCs/>
          <w:i/>
          <w:iCs/>
        </w:rPr>
        <w:t xml:space="preserve"> </w:t>
      </w:r>
    </w:p>
    <w:p w14:paraId="6289DE73" w14:textId="77C0E7A4" w:rsidR="005D5425" w:rsidRDefault="00263213" w:rsidP="00B92381">
      <w:pPr>
        <w:pStyle w:val="ListParagraph"/>
        <w:numPr>
          <w:ilvl w:val="0"/>
          <w:numId w:val="22"/>
        </w:numPr>
        <w:jc w:val="left"/>
      </w:pPr>
      <w:r w:rsidRPr="00426132">
        <w:rPr>
          <w:rFonts w:ascii="Cambria" w:hAnsi="Cambria"/>
          <w:b/>
          <w:bCs/>
          <w:i/>
          <w:iCs/>
        </w:rPr>
        <w:t>Incomplete forms (no administrator signature, no budget itemization) or late submissions will not be considered.</w:t>
      </w:r>
    </w:p>
    <w:p w14:paraId="2365A95C" w14:textId="7B2DFCB2" w:rsidR="00F41CC9" w:rsidRPr="00391F6D" w:rsidRDefault="00F41CC9" w:rsidP="00B92381">
      <w:pPr>
        <w:jc w:val="left"/>
      </w:pPr>
      <w:r w:rsidRPr="00391F6D">
        <w:rPr>
          <w:b/>
          <w:bCs/>
        </w:rPr>
        <w:t>Faculty Member:</w:t>
      </w:r>
      <w:r w:rsidR="00391F6D">
        <w:rPr>
          <w:b/>
          <w:bCs/>
        </w:rPr>
        <w:t xml:space="preserve"> </w:t>
      </w:r>
      <w:sdt>
        <w:sdtPr>
          <w:rPr>
            <w:b/>
            <w:bCs/>
          </w:rPr>
          <w:id w:val="-49692010"/>
          <w:placeholder>
            <w:docPart w:val="28CE2426E6CC41B6AE5B380EE5E42F3E"/>
          </w:placeholder>
          <w:showingPlcHdr/>
        </w:sdtPr>
        <w:sdtEndPr/>
        <w:sdtContent>
          <w:r w:rsidR="00391F6D" w:rsidRPr="00EF56F4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32829A28" w14:textId="56ECF157" w:rsidR="00F41CC9" w:rsidRPr="00391F6D" w:rsidRDefault="00391F6D" w:rsidP="00B92381">
      <w:pPr>
        <w:jc w:val="left"/>
      </w:pPr>
      <w:r>
        <w:rPr>
          <w:b/>
          <w:bCs/>
        </w:rPr>
        <w:t>College/</w:t>
      </w:r>
      <w:r w:rsidR="00F41CC9" w:rsidRPr="00391F6D">
        <w:rPr>
          <w:b/>
          <w:bCs/>
        </w:rPr>
        <w:t>Department: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335358459"/>
          <w:placeholder>
            <w:docPart w:val="516594A3EB3247298FDF8BE3281BB634"/>
          </w:placeholder>
          <w:showingPlcHdr/>
        </w:sdtPr>
        <w:sdtEndPr/>
        <w:sdtContent>
          <w:r w:rsidRPr="00EF56F4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1AE3EF62" w14:textId="1C0F742D" w:rsidR="00F41CC9" w:rsidRPr="00EC59E3" w:rsidRDefault="00F41CC9" w:rsidP="00B92381">
      <w:pPr>
        <w:jc w:val="left"/>
        <w:rPr>
          <w:b/>
          <w:bCs/>
        </w:rPr>
      </w:pPr>
      <w:r w:rsidRPr="00EC59E3">
        <w:rPr>
          <w:b/>
          <w:bCs/>
        </w:rPr>
        <w:t>Please identify which area the request for funding applies:</w:t>
      </w:r>
    </w:p>
    <w:p w14:paraId="098D11AB" w14:textId="0EB06A56" w:rsidR="00F41CC9" w:rsidRPr="00F41CC9" w:rsidRDefault="00F22ABC" w:rsidP="00EF39AE">
      <w:pPr>
        <w:ind w:left="630" w:hanging="270"/>
        <w:jc w:val="left"/>
      </w:pPr>
      <w:sdt>
        <w:sdtPr>
          <w:rPr>
            <w:color w:val="00A9E0" w:themeColor="accent4"/>
          </w:rPr>
          <w:id w:val="15639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56F4">
        <w:t xml:space="preserve"> </w:t>
      </w:r>
      <w:r w:rsidR="00F41CC9" w:rsidRPr="00F41CC9">
        <w:t>Provide resources for faculty to complete projects</w:t>
      </w:r>
    </w:p>
    <w:p w14:paraId="7A895815" w14:textId="70CFD337" w:rsidR="00F41CC9" w:rsidRPr="00F41CC9" w:rsidRDefault="00F22ABC" w:rsidP="00EF39AE">
      <w:pPr>
        <w:ind w:left="630" w:hanging="270"/>
        <w:jc w:val="left"/>
      </w:pPr>
      <w:sdt>
        <w:sdtPr>
          <w:rPr>
            <w:color w:val="00A9E0" w:themeColor="accent4"/>
          </w:rPr>
          <w:id w:val="205311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 xml:space="preserve">Provide </w:t>
      </w:r>
      <w:r w:rsidR="00FB4DD5">
        <w:t xml:space="preserve">portion of </w:t>
      </w:r>
      <w:r w:rsidR="00F41CC9" w:rsidRPr="00F41CC9">
        <w:t>summer salary to support research and instruction.</w:t>
      </w:r>
    </w:p>
    <w:p w14:paraId="02050F00" w14:textId="2961A97A" w:rsidR="00F41CC9" w:rsidRPr="00F41CC9" w:rsidRDefault="00F22ABC" w:rsidP="00EF39AE">
      <w:pPr>
        <w:ind w:left="630" w:hanging="270"/>
        <w:jc w:val="left"/>
      </w:pPr>
      <w:sdt>
        <w:sdtPr>
          <w:rPr>
            <w:color w:val="00A9E0" w:themeColor="accent4"/>
          </w:rPr>
          <w:id w:val="66366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>Provide small amounts of bridge funding to help with completing projects.</w:t>
      </w:r>
    </w:p>
    <w:p w14:paraId="535733A2" w14:textId="164D1BA3" w:rsidR="00F41CC9" w:rsidRPr="00F41CC9" w:rsidRDefault="00F22ABC" w:rsidP="00EF39AE">
      <w:pPr>
        <w:ind w:left="630" w:hanging="270"/>
        <w:jc w:val="left"/>
      </w:pPr>
      <w:sdt>
        <w:sdtPr>
          <w:rPr>
            <w:color w:val="00A9E0" w:themeColor="accent4"/>
          </w:rPr>
          <w:id w:val="12665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>Provide funds to cover page charges for publications, particularly for faculty who do not have grants for this purpose (clinical track for example).</w:t>
      </w:r>
    </w:p>
    <w:p w14:paraId="58FA9208" w14:textId="0208F93B" w:rsidR="00F41CC9" w:rsidRPr="00F41CC9" w:rsidRDefault="00F22ABC" w:rsidP="00EF39AE">
      <w:pPr>
        <w:ind w:left="630" w:hanging="270"/>
        <w:jc w:val="left"/>
      </w:pPr>
      <w:sdt>
        <w:sdtPr>
          <w:rPr>
            <w:color w:val="00A9E0" w:themeColor="accent4"/>
          </w:rPr>
          <w:id w:val="-19678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 w:rsidRP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 w:rsidRPr="00EF39AE">
        <w:rPr>
          <w:color w:val="00A9E0" w:themeColor="accent4"/>
        </w:rPr>
        <w:t xml:space="preserve"> </w:t>
      </w:r>
      <w:r w:rsidR="00F41CC9" w:rsidRPr="00F41CC9">
        <w:t>Provide travel funds to attend meetings.</w:t>
      </w:r>
    </w:p>
    <w:p w14:paraId="09490AD5" w14:textId="15C09AB8" w:rsidR="00F41CC9" w:rsidRDefault="00F41CC9" w:rsidP="00B92381">
      <w:pPr>
        <w:jc w:val="left"/>
      </w:pPr>
      <w:r w:rsidRPr="00B92381">
        <w:rPr>
          <w:b/>
          <w:bCs/>
        </w:rPr>
        <w:t xml:space="preserve">Requested amount </w:t>
      </w:r>
      <w:r>
        <w:t>(maximum $5,000): $</w:t>
      </w:r>
      <w:sdt>
        <w:sdtPr>
          <w:id w:val="242308045"/>
          <w:placeholder>
            <w:docPart w:val="D5A407E834D5468299C51DC1F018EB73"/>
          </w:placeholder>
          <w:showingPlcHdr/>
        </w:sdtPr>
        <w:sdtEndPr/>
        <w:sdtContent>
          <w:r w:rsidR="00EF56F4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242B813C" w14:textId="6B2ED8A3" w:rsidR="00F41CC9" w:rsidRDefault="00706908" w:rsidP="00B92381">
      <w:pPr>
        <w:jc w:val="left"/>
      </w:pPr>
      <w:r>
        <w:rPr>
          <w:b/>
          <w:bCs/>
        </w:rPr>
        <w:t>Budget</w:t>
      </w:r>
      <w:r w:rsidR="00F41CC9" w:rsidRPr="00B92381">
        <w:rPr>
          <w:b/>
          <w:bCs/>
        </w:rPr>
        <w:t xml:space="preserve"> justification</w:t>
      </w:r>
      <w:r w:rsidR="00F41CC9">
        <w:t xml:space="preserve"> (&lt;150 words)</w:t>
      </w:r>
      <w:r w:rsidR="00C77F14">
        <w:t>: Please include itemized amounts</w:t>
      </w:r>
      <w:r w:rsidR="00A012E3">
        <w:t xml:space="preserve"> and justification, requesting</w:t>
      </w:r>
      <w:r w:rsidR="00C77F14">
        <w:t xml:space="preserve"> only what is needed so that additional faculty projects may be funded.</w:t>
      </w:r>
      <w:r w:rsidR="00263213">
        <w:t xml:space="preserve"> Budget may be adjusted </w:t>
      </w:r>
      <w:r w:rsidR="00DE7666">
        <w:t xml:space="preserve">centrally </w:t>
      </w:r>
      <w:r w:rsidR="00263213">
        <w:t>after receipt of request.</w:t>
      </w:r>
      <w:r w:rsidR="00C77F14">
        <w:br/>
      </w:r>
      <w:sdt>
        <w:sdtPr>
          <w:id w:val="214472799"/>
          <w:placeholder>
            <w:docPart w:val="7D93670597F840A6BDFB0AD719E7989D"/>
          </w:placeholder>
          <w:showingPlcHdr/>
        </w:sdtPr>
        <w:sdtEndPr/>
        <w:sdtContent>
          <w:r w:rsidR="00EF56F4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1139B46A" w14:textId="7685F083" w:rsidR="00F41CC9" w:rsidRDefault="00F41CC9" w:rsidP="00B92381">
      <w:pPr>
        <w:jc w:val="left"/>
      </w:pPr>
      <w:r w:rsidRPr="00B92381">
        <w:rPr>
          <w:b/>
          <w:bCs/>
        </w:rPr>
        <w:t>Brief description of expected outcomes</w:t>
      </w:r>
      <w:r>
        <w:t xml:space="preserve"> (&lt;100 words)</w:t>
      </w:r>
      <w:r w:rsidR="00EF56F4">
        <w:t xml:space="preserve"> </w:t>
      </w:r>
      <w:sdt>
        <w:sdtPr>
          <w:id w:val="-283350387"/>
          <w:placeholder>
            <w:docPart w:val="3AF830F3E14F47F1818D7BF5BB7AA0CF"/>
          </w:placeholder>
          <w:showingPlcHdr/>
        </w:sdtPr>
        <w:sdtEndPr/>
        <w:sdtContent>
          <w:r w:rsidR="00A012E3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  <w:r w:rsidR="00EF39AE">
        <w:br/>
      </w:r>
      <w:bookmarkStart w:id="1" w:name="_Hlk118714148"/>
    </w:p>
    <w:p w14:paraId="713C261A" w14:textId="5E208BD8" w:rsidR="00EF56F4" w:rsidRPr="002F4330" w:rsidRDefault="00EF39AE" w:rsidP="002F4330">
      <w:pPr>
        <w:pStyle w:val="Heading3"/>
        <w:jc w:val="left"/>
        <w:rPr>
          <w:b w:val="0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425F" wp14:editId="0DF1796B">
                <wp:simplePos x="0" y="0"/>
                <wp:positionH relativeFrom="column">
                  <wp:posOffset>-1</wp:posOffset>
                </wp:positionH>
                <wp:positionV relativeFrom="paragraph">
                  <wp:posOffset>22225</wp:posOffset>
                </wp:positionV>
                <wp:extent cx="5895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5CB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64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" strokecolor="#ffcd00 [3204]" strokeweight="3pt">
                <v:stroke joinstyle="miter"/>
              </v:line>
            </w:pict>
          </mc:Fallback>
        </mc:AlternateContent>
      </w:r>
      <w:r w:rsidR="00EF56F4">
        <w:t xml:space="preserve">Collegiate Approval </w:t>
      </w:r>
      <w:r w:rsidR="00C77F14">
        <w:rPr>
          <w:b w:val="0"/>
          <w:bCs/>
          <w:sz w:val="20"/>
          <w:szCs w:val="20"/>
        </w:rPr>
        <w:t xml:space="preserve">(Signature </w:t>
      </w:r>
      <w:r w:rsidR="00A012E3">
        <w:rPr>
          <w:b w:val="0"/>
          <w:bCs/>
          <w:sz w:val="20"/>
          <w:szCs w:val="20"/>
        </w:rPr>
        <w:t xml:space="preserve">by associate dean or dean </w:t>
      </w:r>
      <w:r w:rsidR="00C77F14">
        <w:rPr>
          <w:b w:val="0"/>
          <w:bCs/>
          <w:sz w:val="20"/>
          <w:szCs w:val="20"/>
        </w:rPr>
        <w:t>required to submit request</w:t>
      </w:r>
      <w:r w:rsidR="00A012E3">
        <w:rPr>
          <w:b w:val="0"/>
          <w:bCs/>
          <w:sz w:val="20"/>
          <w:szCs w:val="20"/>
        </w:rPr>
        <w:t>.</w:t>
      </w:r>
      <w:r w:rsidR="00C77F14">
        <w:rPr>
          <w:b w:val="0"/>
          <w:bCs/>
          <w:sz w:val="20"/>
          <w:szCs w:val="20"/>
        </w:rPr>
        <w:t>)</w:t>
      </w:r>
    </w:p>
    <w:p w14:paraId="33D0B581" w14:textId="055E0B63" w:rsidR="00C77F14" w:rsidRDefault="00EF56F4" w:rsidP="00B92381">
      <w:pPr>
        <w:jc w:val="left"/>
        <w:rPr>
          <w:b/>
          <w:bCs/>
        </w:rPr>
      </w:pPr>
      <w:r w:rsidRPr="00EF39AE">
        <w:rPr>
          <w:b/>
          <w:bCs/>
        </w:rPr>
        <w:t>Name:</w:t>
      </w:r>
      <w:r w:rsidR="00C77F14">
        <w:rPr>
          <w:b/>
          <w:bCs/>
        </w:rPr>
        <w:t xml:space="preserve"> </w:t>
      </w:r>
      <w:sdt>
        <w:sdtPr>
          <w:rPr>
            <w:b/>
            <w:bCs/>
          </w:rPr>
          <w:id w:val="-457182879"/>
          <w:showingPlcHdr/>
          <w:picture/>
        </w:sdtPr>
        <w:sdtEndPr/>
        <w:sdtContent>
          <w:r w:rsidR="00C77F14">
            <w:rPr>
              <w:b/>
              <w:bCs/>
              <w:noProof/>
            </w:rPr>
            <w:drawing>
              <wp:inline distT="0" distB="0" distL="0" distR="0" wp14:anchorId="03D252D9" wp14:editId="6CD4C5E4">
                <wp:extent cx="2838450" cy="523875"/>
                <wp:effectExtent l="0" t="0" r="0" b="9525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EB4B0D6" w14:textId="6B1F2D02" w:rsidR="00F41CC9" w:rsidRPr="00391F6D" w:rsidRDefault="00EF56F4" w:rsidP="00B92381">
      <w:pPr>
        <w:jc w:val="left"/>
        <w:rPr>
          <w:b/>
          <w:bCs/>
        </w:rPr>
      </w:pPr>
      <w:r>
        <w:t xml:space="preserve"> </w:t>
      </w:r>
      <w:sdt>
        <w:sdtPr>
          <w:id w:val="1775834029"/>
          <w:placeholder>
            <w:docPart w:val="C9E834308F314A5CB30219A94E48142A"/>
          </w:placeholder>
          <w:showingPlcHdr/>
        </w:sdtPr>
        <w:sdtEndPr/>
        <w:sdtContent>
          <w:r w:rsidRPr="00EF39AE">
            <w:rPr>
              <w:rStyle w:val="PlaceholderText"/>
              <w:color w:val="00A9E0" w:themeColor="accent4"/>
            </w:rPr>
            <w:t xml:space="preserve">Click or tap here to enter </w:t>
          </w:r>
          <w:r w:rsidR="00C77F14">
            <w:rPr>
              <w:rStyle w:val="PlaceholderText"/>
              <w:color w:val="00A9E0" w:themeColor="accent4"/>
            </w:rPr>
            <w:t>name of approving</w:t>
          </w:r>
          <w:r w:rsidR="00A012E3">
            <w:rPr>
              <w:rStyle w:val="PlaceholderText"/>
              <w:color w:val="00A9E0" w:themeColor="accent4"/>
            </w:rPr>
            <w:t xml:space="preserve"> </w:t>
          </w:r>
          <w:r w:rsidR="00C77F14">
            <w:rPr>
              <w:rStyle w:val="PlaceholderText"/>
              <w:color w:val="00A9E0" w:themeColor="accent4"/>
            </w:rPr>
            <w:t>Associate Dean or Dean</w:t>
          </w:r>
          <w:r w:rsidRPr="00EF39AE">
            <w:rPr>
              <w:rStyle w:val="PlaceholderText"/>
              <w:color w:val="00A9E0" w:themeColor="accent4"/>
            </w:rPr>
            <w:t>.</w:t>
          </w:r>
        </w:sdtContent>
      </w:sdt>
      <w:r w:rsidR="00EF39AE">
        <w:tab/>
      </w:r>
      <w:r w:rsidR="00C77F14">
        <w:br/>
      </w:r>
      <w:r w:rsidR="00EF39AE" w:rsidRPr="00EF39AE">
        <w:rPr>
          <w:b/>
          <w:bCs/>
        </w:rPr>
        <w:t>Date:</w:t>
      </w:r>
      <w:r w:rsidR="00EF39AE">
        <w:t xml:space="preserve"> </w:t>
      </w:r>
      <w:sdt>
        <w:sdtPr>
          <w:id w:val="464939895"/>
          <w:placeholder>
            <w:docPart w:val="76CC8CD478F74C6DB16AE5B8DB1F2C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39AE" w:rsidRPr="00EF39AE">
            <w:rPr>
              <w:rStyle w:val="PlaceholderText"/>
              <w:color w:val="00A9E0" w:themeColor="accent4"/>
            </w:rPr>
            <w:t>Click or tap to enter a date.</w:t>
          </w:r>
        </w:sdtContent>
      </w:sdt>
      <w:bookmarkEnd w:id="1"/>
    </w:p>
    <w:sectPr w:rsidR="00F41CC9" w:rsidRPr="00391F6D" w:rsidSect="005D5425">
      <w:headerReference w:type="default" r:id="rId10"/>
      <w:pgSz w:w="12240" w:h="15840"/>
      <w:pgMar w:top="117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AFB9" w14:textId="77777777" w:rsidR="006B4A68" w:rsidRDefault="006B4A68" w:rsidP="00F41CC9">
      <w:pPr>
        <w:spacing w:before="0" w:after="0" w:line="240" w:lineRule="auto"/>
      </w:pPr>
      <w:r>
        <w:separator/>
      </w:r>
    </w:p>
  </w:endnote>
  <w:endnote w:type="continuationSeparator" w:id="0">
    <w:p w14:paraId="0EAF44ED" w14:textId="77777777" w:rsidR="006B4A68" w:rsidRDefault="006B4A68" w:rsidP="00F41C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1BFA" w14:textId="77777777" w:rsidR="006B4A68" w:rsidRDefault="006B4A68" w:rsidP="00F41CC9">
      <w:pPr>
        <w:spacing w:before="0" w:after="0" w:line="240" w:lineRule="auto"/>
      </w:pPr>
      <w:r>
        <w:separator/>
      </w:r>
    </w:p>
  </w:footnote>
  <w:footnote w:type="continuationSeparator" w:id="0">
    <w:p w14:paraId="7A7DB3B4" w14:textId="77777777" w:rsidR="006B4A68" w:rsidRDefault="006B4A68" w:rsidP="00F41C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DD29" w14:textId="476E3CCC" w:rsidR="00F41CC9" w:rsidRDefault="00F41CC9" w:rsidP="00A012E3">
    <w:pPr>
      <w:pStyle w:val="Header"/>
      <w:ind w:left="-180"/>
    </w:pPr>
    <w:r>
      <w:rPr>
        <w:noProof/>
      </w:rPr>
      <w:drawing>
        <wp:inline distT="0" distB="0" distL="0" distR="0" wp14:anchorId="58988858" wp14:editId="01077EBC">
          <wp:extent cx="1675130" cy="752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59"/>
                  <a:stretch/>
                </pic:blipFill>
                <pic:spPr bwMode="auto">
                  <a:xfrm>
                    <a:off x="0" y="0"/>
                    <a:ext cx="1676190" cy="7529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E9E"/>
    <w:multiLevelType w:val="hybridMultilevel"/>
    <w:tmpl w:val="34E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B8F"/>
    <w:multiLevelType w:val="hybridMultilevel"/>
    <w:tmpl w:val="017C4D62"/>
    <w:lvl w:ilvl="0" w:tplc="0E122170">
      <w:start w:val="1"/>
      <w:numFmt w:val="decimal"/>
      <w:pStyle w:val="numberbulle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0A53"/>
    <w:multiLevelType w:val="multilevel"/>
    <w:tmpl w:val="F3C8F798"/>
    <w:lvl w:ilvl="0">
      <w:start w:val="1"/>
      <w:numFmt w:val="upperLetter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WRPAppendixHeading2"/>
      <w:lvlText w:val="Appendix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IPNAppendixHeading3"/>
      <w:lvlText w:val="Appendix 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4809FF"/>
    <w:multiLevelType w:val="hybridMultilevel"/>
    <w:tmpl w:val="393E6880"/>
    <w:lvl w:ilvl="0" w:tplc="0ACC8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3080"/>
    <w:multiLevelType w:val="multilevel"/>
    <w:tmpl w:val="51465480"/>
    <w:styleLink w:val="WRP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8E1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color w:val="00A8E1"/>
      </w:rPr>
    </w:lvl>
    <w:lvl w:ilvl="4">
      <w:start w:val="1"/>
      <w:numFmt w:val="bullet"/>
      <w:lvlText w:val="◦"/>
      <w:lvlJc w:val="left"/>
      <w:pPr>
        <w:ind w:left="360" w:hanging="360"/>
      </w:pPr>
      <w:rPr>
        <w:rFonts w:ascii="Verdana" w:hAnsi="Verdana" w:hint="default"/>
        <w:color w:val="00A8E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4851D0"/>
    <w:multiLevelType w:val="hybridMultilevel"/>
    <w:tmpl w:val="3E54AA92"/>
    <w:lvl w:ilvl="0" w:tplc="58BC92F4">
      <w:start w:val="1"/>
      <w:numFmt w:val="bullet"/>
      <w:pStyle w:val="Subtitle"/>
      <w:lvlText w:val="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3D09"/>
    <w:multiLevelType w:val="multilevel"/>
    <w:tmpl w:val="69C655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4" w:hanging="8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E7D3612"/>
    <w:multiLevelType w:val="multilevel"/>
    <w:tmpl w:val="8480C2EC"/>
    <w:lvl w:ilvl="0">
      <w:start w:val="1"/>
      <w:numFmt w:val="decimal"/>
      <w:pStyle w:val="WRPHeading1"/>
      <w:lvlText w:val="%1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000000" w:themeColor="text1"/>
        <w:spacing w:val="8"/>
        <w:sz w:val="32"/>
        <w:szCs w:val="28"/>
      </w:rPr>
    </w:lvl>
    <w:lvl w:ilvl="1">
      <w:start w:val="1"/>
      <w:numFmt w:val="decimal"/>
      <w:pStyle w:val="WRPHeading2"/>
      <w:lvlText w:val="%1.%2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auto"/>
        <w:sz w:val="28"/>
        <w:szCs w:val="24"/>
      </w:rPr>
    </w:lvl>
    <w:lvl w:ilvl="2">
      <w:start w:val="1"/>
      <w:numFmt w:val="decimal"/>
      <w:pStyle w:val="WRPHeading3"/>
      <w:lvlText w:val="%1.%2.%3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WRPHeading4"/>
      <w:lvlText w:val="%1.%2.%3.%4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i w:val="0"/>
        <w:color w:val="000000"/>
        <w:spacing w:val="0"/>
        <w:sz w:val="28"/>
        <w:szCs w:val="20"/>
      </w:rPr>
    </w:lvl>
    <w:lvl w:ilvl="4">
      <w:start w:val="1"/>
      <w:numFmt w:val="none"/>
      <w:pStyle w:val="WRPHeading5"/>
      <w:lvlText w:val="1.1.1.1.1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sz w:val="24"/>
      </w:rPr>
    </w:lvl>
    <w:lvl w:ilvl="5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</w:abstractNum>
  <w:abstractNum w:abstractNumId="8" w15:restartNumberingAfterBreak="0">
    <w:nsid w:val="62A93072"/>
    <w:multiLevelType w:val="hybridMultilevel"/>
    <w:tmpl w:val="A5E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2749A"/>
    <w:multiLevelType w:val="hybridMultilevel"/>
    <w:tmpl w:val="61CAEBB8"/>
    <w:lvl w:ilvl="0" w:tplc="775C66C4">
      <w:start w:val="1"/>
      <w:numFmt w:val="bullet"/>
      <w:pStyle w:val="WRPBullet5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6C6F"/>
    <w:multiLevelType w:val="hybridMultilevel"/>
    <w:tmpl w:val="7D5E1428"/>
    <w:lvl w:ilvl="0" w:tplc="F4C8479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4529">
    <w:abstractNumId w:val="9"/>
  </w:num>
  <w:num w:numId="2" w16cid:durableId="443963089">
    <w:abstractNumId w:val="9"/>
  </w:num>
  <w:num w:numId="3" w16cid:durableId="1306935383">
    <w:abstractNumId w:val="6"/>
  </w:num>
  <w:num w:numId="4" w16cid:durableId="799148697">
    <w:abstractNumId w:val="6"/>
  </w:num>
  <w:num w:numId="5" w16cid:durableId="1279682323">
    <w:abstractNumId w:val="6"/>
  </w:num>
  <w:num w:numId="6" w16cid:durableId="1824816252">
    <w:abstractNumId w:val="6"/>
  </w:num>
  <w:num w:numId="7" w16cid:durableId="670373143">
    <w:abstractNumId w:val="6"/>
  </w:num>
  <w:num w:numId="8" w16cid:durableId="1860001362">
    <w:abstractNumId w:val="6"/>
  </w:num>
  <w:num w:numId="9" w16cid:durableId="14118338">
    <w:abstractNumId w:val="2"/>
  </w:num>
  <w:num w:numId="10" w16cid:durableId="903639611">
    <w:abstractNumId w:val="1"/>
  </w:num>
  <w:num w:numId="11" w16cid:durableId="1306011421">
    <w:abstractNumId w:val="5"/>
  </w:num>
  <w:num w:numId="12" w16cid:durableId="1630435133">
    <w:abstractNumId w:val="2"/>
  </w:num>
  <w:num w:numId="13" w16cid:durableId="476264443">
    <w:abstractNumId w:val="4"/>
  </w:num>
  <w:num w:numId="14" w16cid:durableId="1737586263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 w16cid:durableId="30883051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689796497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94971250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 w16cid:durableId="542249926">
    <w:abstractNumId w:val="7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9" w16cid:durableId="122429661">
    <w:abstractNumId w:val="3"/>
  </w:num>
  <w:num w:numId="20" w16cid:durableId="1307004229">
    <w:abstractNumId w:val="0"/>
  </w:num>
  <w:num w:numId="21" w16cid:durableId="542447188">
    <w:abstractNumId w:val="10"/>
  </w:num>
  <w:num w:numId="22" w16cid:durableId="316691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gzG91kjqbU7sqW/dCzPqAh6wUwtsurO5lhTCNZsQgPOenONcVIyQeKAuHcFKWLIybmW+D6nGGzkoskAfOikMxA==" w:salt="Eb3uwTjKzN+nXG6mqTWw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C9"/>
    <w:rsid w:val="00186E0E"/>
    <w:rsid w:val="00263213"/>
    <w:rsid w:val="002F4330"/>
    <w:rsid w:val="00391F6D"/>
    <w:rsid w:val="00426132"/>
    <w:rsid w:val="00456FE0"/>
    <w:rsid w:val="00557AD1"/>
    <w:rsid w:val="005772ED"/>
    <w:rsid w:val="005D5425"/>
    <w:rsid w:val="0064703E"/>
    <w:rsid w:val="006B4A68"/>
    <w:rsid w:val="00706908"/>
    <w:rsid w:val="0082527E"/>
    <w:rsid w:val="008D3668"/>
    <w:rsid w:val="00A012E3"/>
    <w:rsid w:val="00AD35F1"/>
    <w:rsid w:val="00AE07D2"/>
    <w:rsid w:val="00B018A5"/>
    <w:rsid w:val="00B61A8B"/>
    <w:rsid w:val="00B92381"/>
    <w:rsid w:val="00C77F14"/>
    <w:rsid w:val="00D41E9E"/>
    <w:rsid w:val="00DE7666"/>
    <w:rsid w:val="00E903A1"/>
    <w:rsid w:val="00EC59E3"/>
    <w:rsid w:val="00EF39AE"/>
    <w:rsid w:val="00EF56F4"/>
    <w:rsid w:val="00F22ABC"/>
    <w:rsid w:val="00F41CC9"/>
    <w:rsid w:val="00FB4DD5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DEBA"/>
  <w15:chartTrackingRefBased/>
  <w15:docId w15:val="{6EB8B2A4-4A9C-4853-9D6E-4A80DB0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Raleway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61"/>
    <w:pPr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Heading1">
    <w:name w:val="heading 1"/>
    <w:aliases w:val="Subhead 01"/>
    <w:basedOn w:val="Normal"/>
    <w:next w:val="Normal"/>
    <w:link w:val="Heading1Char"/>
    <w:unhideWhenUsed/>
    <w:qFormat/>
    <w:rsid w:val="00FD1261"/>
    <w:pPr>
      <w:spacing w:before="240" w:line="480" w:lineRule="exact"/>
      <w:jc w:val="left"/>
      <w:outlineLvl w:val="0"/>
    </w:pPr>
    <w:rPr>
      <w:b/>
      <w:bCs/>
      <w:sz w:val="40"/>
      <w:szCs w:val="120"/>
    </w:rPr>
  </w:style>
  <w:style w:type="paragraph" w:styleId="Heading2">
    <w:name w:val="heading 2"/>
    <w:aliases w:val="Subhead 02"/>
    <w:basedOn w:val="Normal"/>
    <w:next w:val="Normal"/>
    <w:link w:val="Heading2Char"/>
    <w:unhideWhenUsed/>
    <w:qFormat/>
    <w:rsid w:val="00FD1261"/>
    <w:pPr>
      <w:spacing w:before="240" w:line="240" w:lineRule="auto"/>
      <w:jc w:val="left"/>
      <w:outlineLvl w:val="1"/>
    </w:pPr>
    <w:rPr>
      <w:b/>
      <w:bCs/>
      <w:color w:val="000000" w:themeColor="text1"/>
      <w:sz w:val="32"/>
      <w:szCs w:val="32"/>
    </w:rPr>
  </w:style>
  <w:style w:type="paragraph" w:styleId="Heading3">
    <w:name w:val="heading 3"/>
    <w:aliases w:val="Subhead 03"/>
    <w:basedOn w:val="Normal"/>
    <w:next w:val="Normal"/>
    <w:link w:val="Heading3Char"/>
    <w:unhideWhenUsed/>
    <w:qFormat/>
    <w:rsid w:val="00FD1261"/>
    <w:pPr>
      <w:spacing w:before="240"/>
      <w:outlineLvl w:val="2"/>
    </w:pPr>
    <w:rPr>
      <w:rFonts w:asciiTheme="minorHAnsi" w:hAnsiTheme="minorHAnsi"/>
      <w:b/>
      <w:color w:val="000000" w:themeColor="text1"/>
      <w:sz w:val="24"/>
      <w:szCs w:val="24"/>
    </w:rPr>
  </w:style>
  <w:style w:type="paragraph" w:styleId="Heading4">
    <w:name w:val="heading 4"/>
    <w:aliases w:val="IPN Heading 4.0"/>
    <w:basedOn w:val="Normal"/>
    <w:next w:val="Normal"/>
    <w:link w:val="Heading4Char"/>
    <w:unhideWhenUsed/>
    <w:rsid w:val="00FD1261"/>
    <w:pPr>
      <w:numPr>
        <w:ilvl w:val="3"/>
        <w:numId w:val="8"/>
      </w:numPr>
      <w:jc w:val="left"/>
      <w:outlineLvl w:val="3"/>
    </w:pPr>
    <w:rPr>
      <w:rFonts w:asciiTheme="minorHAnsi" w:hAnsiTheme="minorHAnsi"/>
      <w:color w:val="7F7F7F" w:themeColor="text1" w:themeTint="80"/>
    </w:rPr>
  </w:style>
  <w:style w:type="paragraph" w:styleId="Heading5">
    <w:name w:val="heading 5"/>
    <w:aliases w:val="IPN Heading 5.0"/>
    <w:basedOn w:val="Normal"/>
    <w:next w:val="Normal"/>
    <w:link w:val="Heading5Char"/>
    <w:unhideWhenUsed/>
    <w:rsid w:val="00FD1261"/>
    <w:pPr>
      <w:numPr>
        <w:ilvl w:val="4"/>
        <w:numId w:val="8"/>
      </w:numPr>
      <w:jc w:val="left"/>
      <w:outlineLvl w:val="4"/>
    </w:pPr>
    <w:rPr>
      <w:rFonts w:asciiTheme="minorHAnsi" w:hAnsiTheme="minorHAns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D1261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7F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61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61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61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D1261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261"/>
    <w:rPr>
      <w:rFonts w:eastAsia="Raleway" w:cs="Times New Roman"/>
      <w:sz w:val="20"/>
      <w:szCs w:val="20"/>
    </w:rPr>
  </w:style>
  <w:style w:type="paragraph" w:customStyle="1" w:styleId="BodyText1">
    <w:name w:val="Body Text1"/>
    <w:basedOn w:val="Normal"/>
    <w:link w:val="bodytextChar0"/>
    <w:qFormat/>
    <w:rsid w:val="00FD1261"/>
    <w:pPr>
      <w:jc w:val="left"/>
    </w:pPr>
    <w:rPr>
      <w:rFonts w:asciiTheme="minorHAnsi" w:hAnsiTheme="minorHAnsi"/>
      <w:noProof/>
    </w:rPr>
  </w:style>
  <w:style w:type="character" w:customStyle="1" w:styleId="bodytextChar0">
    <w:name w:val="body text Char"/>
    <w:basedOn w:val="DefaultParagraphFont"/>
    <w:link w:val="BodyText1"/>
    <w:rsid w:val="00FD1261"/>
    <w:rPr>
      <w:rFonts w:eastAsia="Raleway" w:cs="Times New Roman"/>
      <w:noProof/>
      <w:sz w:val="20"/>
      <w:szCs w:val="20"/>
    </w:rPr>
  </w:style>
  <w:style w:type="paragraph" w:customStyle="1" w:styleId="WRPBodyText">
    <w:name w:val="WRP Body Text"/>
    <w:basedOn w:val="Normal"/>
    <w:link w:val="WRPBodyTextChar"/>
    <w:locked/>
    <w:rsid w:val="00FD1261"/>
    <w:pPr>
      <w:spacing w:before="0" w:after="160" w:line="259" w:lineRule="auto"/>
      <w:jc w:val="left"/>
    </w:pPr>
    <w:rPr>
      <w:rFonts w:asciiTheme="minorHAnsi" w:eastAsiaTheme="minorEastAsia" w:hAnsiTheme="minorHAnsi" w:cstheme="minorHAnsi"/>
      <w:lang w:val="pt-PT"/>
    </w:rPr>
  </w:style>
  <w:style w:type="character" w:customStyle="1" w:styleId="WRPBodyTextChar">
    <w:name w:val="WRP Body Text Char"/>
    <w:basedOn w:val="DefaultParagraphFont"/>
    <w:link w:val="WRPBodyText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bullet2warpcom">
    <w:name w:val="bullet 2 warpcom"/>
    <w:basedOn w:val="WRPBodyText"/>
    <w:link w:val="bullet2warpcomChar"/>
    <w:semiHidden/>
    <w:rsid w:val="00FD1261"/>
  </w:style>
  <w:style w:type="character" w:customStyle="1" w:styleId="bullet2warpcomChar">
    <w:name w:val="bullet 2 warpcom Char"/>
    <w:link w:val="bullet2warpcom"/>
    <w:semiHidden/>
    <w:rsid w:val="00FD1261"/>
    <w:rPr>
      <w:rFonts w:eastAsiaTheme="minorEastAsia" w:cstheme="minorHAnsi"/>
      <w:sz w:val="20"/>
      <w:szCs w:val="20"/>
      <w:lang w:val="pt-PT"/>
    </w:rPr>
  </w:style>
  <w:style w:type="paragraph" w:styleId="ListParagraph">
    <w:name w:val="List Paragraph"/>
    <w:basedOn w:val="Normal"/>
    <w:link w:val="ListParagraphChar"/>
    <w:uiPriority w:val="34"/>
    <w:rsid w:val="00FD12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D1261"/>
    <w:rPr>
      <w:rFonts w:ascii="Roboto" w:eastAsia="Raleway" w:hAnsi="Roboto" w:cs="Times New Roman"/>
      <w:sz w:val="20"/>
      <w:szCs w:val="20"/>
    </w:rPr>
  </w:style>
  <w:style w:type="paragraph" w:customStyle="1" w:styleId="bulletwarpcom">
    <w:name w:val="bullet warpcom"/>
    <w:basedOn w:val="ListParagraph"/>
    <w:link w:val="bulletwarpcomChar"/>
    <w:semiHidden/>
    <w:rsid w:val="00FD1261"/>
    <w:pPr>
      <w:ind w:left="0"/>
    </w:pPr>
  </w:style>
  <w:style w:type="character" w:customStyle="1" w:styleId="bulletwarpcomChar">
    <w:name w:val="bullet warpcom Char"/>
    <w:basedOn w:val="ListParagraphChar"/>
    <w:link w:val="bulletwarpcom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WRPBullet5">
    <w:name w:val="WRP Bullet 5"/>
    <w:basedOn w:val="WRPBodyText"/>
    <w:uiPriority w:val="9"/>
    <w:rsid w:val="00FD1261"/>
    <w:pPr>
      <w:numPr>
        <w:numId w:val="2"/>
      </w:numPr>
    </w:pPr>
  </w:style>
  <w:style w:type="paragraph" w:customStyle="1" w:styleId="BulletedList">
    <w:name w:val="Bulleted List"/>
    <w:basedOn w:val="WRPBullet5"/>
    <w:qFormat/>
    <w:rsid w:val="00FD1261"/>
    <w:pPr>
      <w:spacing w:after="8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D1261"/>
    <w:pPr>
      <w:spacing w:line="240" w:lineRule="auto"/>
    </w:pPr>
    <w:rPr>
      <w:rFonts w:asciiTheme="minorHAnsi" w:hAnsiTheme="minorHAnsi"/>
      <w:i/>
      <w:iCs/>
      <w:color w:val="62666A" w:themeColor="text2"/>
      <w:sz w:val="18"/>
      <w:szCs w:val="18"/>
    </w:rPr>
  </w:style>
  <w:style w:type="table" w:styleId="ColorfulList-Accent1">
    <w:name w:val="Colorful List Accent 1"/>
    <w:basedOn w:val="TableNormal"/>
    <w:uiPriority w:val="72"/>
    <w:semiHidden/>
    <w:unhideWhenUsed/>
    <w:rsid w:val="00FD1261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A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1" w:themeFillTint="3F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1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2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D1261"/>
    <w:rPr>
      <w:rFonts w:ascii="Roboto" w:eastAsia="Raleway" w:hAnsi="Robo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61"/>
    <w:rPr>
      <w:rFonts w:ascii="Roboto" w:eastAsia="Raleway" w:hAnsi="Roboto" w:cs="Times New Roman"/>
      <w:b/>
      <w:bCs/>
      <w:sz w:val="20"/>
      <w:szCs w:val="20"/>
    </w:rPr>
  </w:style>
  <w:style w:type="paragraph" w:customStyle="1" w:styleId="CoverPageDescription">
    <w:name w:val="Cover Page Description"/>
    <w:basedOn w:val="Normal"/>
    <w:qFormat/>
    <w:rsid w:val="00FD1261"/>
    <w:pPr>
      <w:spacing w:line="480" w:lineRule="exact"/>
      <w:jc w:val="left"/>
    </w:pPr>
    <w:rPr>
      <w:rFonts w:asciiTheme="minorHAnsi" w:hAnsiTheme="minorHAnsi"/>
      <w:noProof/>
      <w:color w:val="000000" w:themeColor="text1"/>
      <w:sz w:val="28"/>
      <w:szCs w:val="28"/>
    </w:rPr>
  </w:style>
  <w:style w:type="paragraph" w:customStyle="1" w:styleId="DecimalAligned">
    <w:name w:val="Decimal Aligned"/>
    <w:basedOn w:val="Normal"/>
    <w:uiPriority w:val="40"/>
    <w:semiHidden/>
    <w:locked/>
    <w:rsid w:val="00FD1261"/>
    <w:pPr>
      <w:tabs>
        <w:tab w:val="decimal" w:pos="360"/>
      </w:tabs>
      <w:spacing w:before="0" w:after="200"/>
      <w:jc w:val="left"/>
    </w:pPr>
    <w:rPr>
      <w:rFonts w:eastAsia="Times New Roman"/>
    </w:rPr>
  </w:style>
  <w:style w:type="table" w:customStyle="1" w:styleId="DEFAULTGOLDHEADERNOGRID">
    <w:name w:val="DEFAULT – GOLD HEADER NO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bottom w:val="single" w:sz="4" w:space="0" w:color="62666A" w:themeColor="text2"/>
        <w:insideH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customStyle="1" w:styleId="DEFAULTGOLDWITHGRID">
    <w:name w:val="DEFAULT GOLD WITH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insideH w:val="single" w:sz="4" w:space="0" w:color="62666A" w:themeColor="text2"/>
        <w:insideV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DOCUMENTTITLE">
    <w:name w:val="DOCUMENT TITLE"/>
    <w:next w:val="Normal"/>
    <w:link w:val="DOCUMENTTITLEChar"/>
    <w:qFormat/>
    <w:rsid w:val="00FD1261"/>
    <w:pPr>
      <w:spacing w:after="0" w:line="1440" w:lineRule="exact"/>
    </w:pPr>
    <w:rPr>
      <w:rFonts w:ascii="Antonio" w:hAnsi="Antonio" w:cs="Times New Roman"/>
      <w:b/>
      <w:bCs/>
      <w:sz w:val="132"/>
      <w:szCs w:val="132"/>
    </w:rPr>
  </w:style>
  <w:style w:type="character" w:customStyle="1" w:styleId="DOCUMENTTITLEChar">
    <w:name w:val="DOCUMENT TITLE Char"/>
    <w:basedOn w:val="DefaultParagraphFont"/>
    <w:link w:val="DOCUMENTTITLE"/>
    <w:rsid w:val="00FD1261"/>
    <w:rPr>
      <w:rFonts w:ascii="Antonio" w:eastAsia="Raleway" w:hAnsi="Antonio" w:cs="Times New Roman"/>
      <w:b/>
      <w:bCs/>
      <w:sz w:val="132"/>
      <w:szCs w:val="132"/>
    </w:rPr>
  </w:style>
  <w:style w:type="character" w:styleId="EndnoteReference">
    <w:name w:val="endnote reference"/>
    <w:uiPriority w:val="99"/>
    <w:semiHidden/>
    <w:unhideWhenUsed/>
    <w:rsid w:val="00FD12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D1261"/>
    <w:pPr>
      <w:spacing w:before="0" w:after="0" w:line="240" w:lineRule="auto"/>
      <w:jc w:val="left"/>
    </w:pPr>
    <w:rPr>
      <w:rFonts w:eastAsia="Times New Roman"/>
      <w:lang w:val="en-GB"/>
    </w:rPr>
  </w:style>
  <w:style w:type="character" w:customStyle="1" w:styleId="EndnoteTextChar">
    <w:name w:val="Endnote Text Char"/>
    <w:link w:val="EndnoteText"/>
    <w:uiPriority w:val="99"/>
    <w:semiHidden/>
    <w:rsid w:val="00FD1261"/>
    <w:rPr>
      <w:rFonts w:ascii="Roboto" w:eastAsia="Times New Roman" w:hAnsi="Roboto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12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D1261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261"/>
    <w:rPr>
      <w:rFonts w:ascii="Roboto" w:eastAsia="Raleway" w:hAnsi="Roboto" w:cs="Times New Roman"/>
      <w:sz w:val="18"/>
      <w:szCs w:val="20"/>
    </w:rPr>
  </w:style>
  <w:style w:type="table" w:customStyle="1" w:styleId="GOLDLEFTCOLUMN">
    <w:name w:val="GOLD LEFT COLUMN"/>
    <w:basedOn w:val="TableNormal"/>
    <w:uiPriority w:val="99"/>
    <w:rsid w:val="00FD1261"/>
    <w:pPr>
      <w:spacing w:before="100" w:beforeAutospacing="1" w:after="100" w:afterAutospacing="1" w:line="240" w:lineRule="auto"/>
      <w:ind w:left="144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  <w:tblBorders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auto"/>
      </w:r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FFCD00" w:themeFill="accent1"/>
        <w:vAlign w:val="top"/>
      </w:tcPr>
    </w:tblStylePr>
    <w:tblStylePr w:type="lastCol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D9D9D9" w:themeFill="background1" w:themeFillShade="D9"/>
      </w:tcPr>
    </w:tblStylePr>
  </w:style>
  <w:style w:type="table" w:styleId="GridTable1Light-Accent2">
    <w:name w:val="Grid Table 1 Light Accent 2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8CE2FF" w:themeColor="accent4" w:themeTint="66"/>
        <w:left w:val="single" w:sz="4" w:space="0" w:color="8CE2FF" w:themeColor="accent4" w:themeTint="66"/>
        <w:bottom w:val="single" w:sz="4" w:space="0" w:color="8CE2FF" w:themeColor="accent4" w:themeTint="66"/>
        <w:right w:val="single" w:sz="4" w:space="0" w:color="8CE2FF" w:themeColor="accent4" w:themeTint="66"/>
        <w:insideH w:val="single" w:sz="4" w:space="0" w:color="8CE2FF" w:themeColor="accent4" w:themeTint="66"/>
        <w:insideV w:val="single" w:sz="4" w:space="0" w:color="8CE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3D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D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9FFC6" w:themeColor="accent5" w:themeTint="66"/>
        <w:left w:val="single" w:sz="4" w:space="0" w:color="79FFC6" w:themeColor="accent5" w:themeTint="66"/>
        <w:bottom w:val="single" w:sz="4" w:space="0" w:color="79FFC6" w:themeColor="accent5" w:themeTint="66"/>
        <w:right w:val="single" w:sz="4" w:space="0" w:color="79FFC6" w:themeColor="accent5" w:themeTint="66"/>
        <w:insideH w:val="single" w:sz="4" w:space="0" w:color="79FFC6" w:themeColor="accent5" w:themeTint="66"/>
        <w:insideV w:val="single" w:sz="4" w:space="0" w:color="79FF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2" w:space="0" w:color="D6D6D6" w:themeColor="accent3" w:themeTint="99"/>
        <w:bottom w:val="single" w:sz="2" w:space="0" w:color="D6D6D6" w:themeColor="accent3" w:themeTint="99"/>
        <w:insideH w:val="single" w:sz="2" w:space="0" w:color="D6D6D6" w:themeColor="accent3" w:themeTint="99"/>
        <w:insideV w:val="single" w:sz="2" w:space="0" w:color="D6D6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33"/>
      </w:tcPr>
    </w:tblStylePr>
    <w:tblStylePr w:type="band1Horz">
      <w:tblPr/>
      <w:tcPr>
        <w:shd w:val="clear" w:color="auto" w:fill="F1F1F1" w:themeFill="accent3" w:themeFillTint="33"/>
      </w:tcPr>
    </w:tblStylePr>
  </w:style>
  <w:style w:type="paragraph" w:styleId="Header">
    <w:name w:val="header"/>
    <w:basedOn w:val="Normal"/>
    <w:link w:val="HeaderChar"/>
    <w:uiPriority w:val="99"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customStyle="1" w:styleId="Heading1Char">
    <w:name w:val="Heading 1 Char"/>
    <w:aliases w:val="Subhead 01 Char"/>
    <w:link w:val="Heading1"/>
    <w:rsid w:val="00FD1261"/>
    <w:rPr>
      <w:rFonts w:ascii="Roboto" w:eastAsia="Raleway" w:hAnsi="Roboto" w:cs="Times New Roman"/>
      <w:b/>
      <w:bCs/>
      <w:sz w:val="40"/>
      <w:szCs w:val="120"/>
    </w:rPr>
  </w:style>
  <w:style w:type="character" w:customStyle="1" w:styleId="Heading2Char">
    <w:name w:val="Heading 2 Char"/>
    <w:aliases w:val="Subhead 02 Char"/>
    <w:link w:val="Heading2"/>
    <w:rsid w:val="00FD1261"/>
    <w:rPr>
      <w:rFonts w:ascii="Roboto" w:eastAsia="Raleway" w:hAnsi="Roboto" w:cs="Times New Roman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aliases w:val="Subhead 03 Char"/>
    <w:link w:val="Heading3"/>
    <w:rsid w:val="00FD1261"/>
    <w:rPr>
      <w:rFonts w:eastAsia="Raleway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IPN Heading 4.0 Char"/>
    <w:link w:val="Heading4"/>
    <w:rsid w:val="00FD1261"/>
    <w:rPr>
      <w:rFonts w:eastAsia="Raleway" w:cs="Times New Roman"/>
      <w:color w:val="7F7F7F" w:themeColor="text1" w:themeTint="80"/>
      <w:sz w:val="20"/>
      <w:szCs w:val="20"/>
    </w:rPr>
  </w:style>
  <w:style w:type="character" w:customStyle="1" w:styleId="Heading5Char">
    <w:name w:val="Heading 5 Char"/>
    <w:aliases w:val="IPN Heading 5.0 Char"/>
    <w:link w:val="Heading5"/>
    <w:rsid w:val="00FD1261"/>
    <w:rPr>
      <w:rFonts w:eastAsia="Raleway" w:cs="Times New Roman"/>
      <w:b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61"/>
    <w:rPr>
      <w:rFonts w:asciiTheme="majorHAnsi" w:eastAsiaTheme="majorEastAsia" w:hAnsiTheme="majorHAnsi" w:cstheme="majorBidi"/>
      <w:color w:val="7F660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61"/>
    <w:rPr>
      <w:rFonts w:asciiTheme="majorHAnsi" w:eastAsiaTheme="majorEastAsia" w:hAnsiTheme="majorHAnsi" w:cstheme="majorBidi"/>
      <w:i/>
      <w:iCs/>
      <w:color w:val="7F660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FD1261"/>
    <w:rPr>
      <w:rFonts w:asciiTheme="minorHAnsi" w:hAnsiTheme="minorHAnsi"/>
      <w:b/>
      <w:color w:val="0000FF"/>
      <w:sz w:val="2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FD1261"/>
    <w:pPr>
      <w:pBdr>
        <w:top w:val="single" w:sz="4" w:space="10" w:color="00A8E1"/>
        <w:bottom w:val="single" w:sz="4" w:space="10" w:color="00A8E1"/>
      </w:pBdr>
      <w:spacing w:before="360" w:after="360"/>
      <w:ind w:left="864" w:right="864"/>
      <w:jc w:val="left"/>
    </w:pPr>
    <w:rPr>
      <w:i/>
      <w:iCs/>
      <w:color w:val="00A8E1"/>
      <w:sz w:val="30"/>
    </w:rPr>
  </w:style>
  <w:style w:type="character" w:customStyle="1" w:styleId="IntenseQuoteChar">
    <w:name w:val="Intense Quote Char"/>
    <w:link w:val="IntenseQuote"/>
    <w:uiPriority w:val="30"/>
    <w:rsid w:val="00FD1261"/>
    <w:rPr>
      <w:rFonts w:ascii="Roboto" w:eastAsia="Raleway" w:hAnsi="Roboto" w:cs="Times New Roman"/>
      <w:i/>
      <w:iCs/>
      <w:color w:val="00A8E1"/>
      <w:sz w:val="30"/>
      <w:szCs w:val="20"/>
    </w:rPr>
  </w:style>
  <w:style w:type="paragraph" w:customStyle="1" w:styleId="IPNAppendixHeading3">
    <w:name w:val="IPN Appendix Heading 3"/>
    <w:next w:val="Normal"/>
    <w:uiPriority w:val="5"/>
    <w:rsid w:val="00FD1261"/>
    <w:pPr>
      <w:keepNext/>
      <w:keepLines/>
      <w:numPr>
        <w:ilvl w:val="2"/>
        <w:numId w:val="12"/>
      </w:numPr>
      <w:spacing w:before="240" w:after="60" w:line="300" w:lineRule="atLeast"/>
      <w:outlineLvl w:val="2"/>
    </w:pPr>
    <w:rPr>
      <w:rFonts w:ascii="Roboto" w:eastAsia="Times New Roman" w:hAnsi="Roboto" w:cs="Arial"/>
      <w:b/>
      <w:bCs/>
      <w:color w:val="000000" w:themeColor="text1"/>
      <w:kern w:val="32"/>
      <w:lang w:val="pt-PT"/>
    </w:rPr>
  </w:style>
  <w:style w:type="paragraph" w:customStyle="1" w:styleId="WRPEspecial">
    <w:name w:val="WRP Especial"/>
    <w:basedOn w:val="WRPBodyText"/>
    <w:link w:val="WRPEspecialChar"/>
    <w:rsid w:val="00FD1261"/>
    <w:pPr>
      <w:spacing w:after="0"/>
    </w:pPr>
  </w:style>
  <w:style w:type="character" w:customStyle="1" w:styleId="WRPEspecialChar">
    <w:name w:val="WRP Especial Char"/>
    <w:basedOn w:val="DefaultParagraphFont"/>
    <w:link w:val="WRPEspecial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IPNGuidanceText">
    <w:name w:val="IPN Guidance Text"/>
    <w:basedOn w:val="WRPEspecial"/>
    <w:link w:val="IPNGuidanceTextChar"/>
    <w:rsid w:val="00FD1261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FFCC99"/>
    </w:pPr>
    <w:rPr>
      <w:rFonts w:ascii="Raleway Medium" w:hAnsi="Raleway Medium"/>
      <w:caps/>
      <w:color w:val="900000"/>
      <w:sz w:val="24"/>
    </w:rPr>
  </w:style>
  <w:style w:type="character" w:customStyle="1" w:styleId="IPNGuidanceTextChar">
    <w:name w:val="IPN Guidance Text Char"/>
    <w:basedOn w:val="WRPEspecialChar"/>
    <w:link w:val="IPNGuidanceText"/>
    <w:rsid w:val="00FD1261"/>
    <w:rPr>
      <w:rFonts w:ascii="Raleway Medium" w:eastAsiaTheme="minorEastAsia" w:hAnsi="Raleway Medium" w:cstheme="minorHAnsi"/>
      <w:caps/>
      <w:color w:val="900000"/>
      <w:sz w:val="24"/>
      <w:szCs w:val="20"/>
      <w:shd w:val="clear" w:color="auto" w:fill="FFCC99"/>
      <w:lang w:val="pt-PT"/>
    </w:rPr>
  </w:style>
  <w:style w:type="table" w:styleId="ListTable1Light">
    <w:name w:val="List Table 1 Light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4" w:space="0" w:color="00A8E1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A8E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E7E6E6"/>
      </w:tcPr>
    </w:tblStylePr>
  </w:style>
  <w:style w:type="table" w:styleId="ListTable2-Accent5">
    <w:name w:val="List Table 2 Accent 5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CD7F9"/>
        <w:bottom w:val="single" w:sz="4" w:space="0" w:color="7CD7F9"/>
        <w:insideH w:val="single" w:sz="4" w:space="0" w:color="7CD7F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D"/>
      </w:tcPr>
    </w:tblStylePr>
    <w:tblStylePr w:type="band1Horz">
      <w:tblPr/>
      <w:tcPr>
        <w:shd w:val="clear" w:color="auto" w:fill="D3F1FD"/>
      </w:tcPr>
    </w:tblStylePr>
  </w:style>
  <w:style w:type="table" w:customStyle="1" w:styleId="NOGRID">
    <w:name w:val="NO GRID"/>
    <w:basedOn w:val="TableNormal"/>
    <w:uiPriority w:val="99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/>
  </w:style>
  <w:style w:type="paragraph" w:styleId="NoSpacing">
    <w:name w:val="No Spacing"/>
    <w:link w:val="NoSpacingChar"/>
    <w:uiPriority w:val="1"/>
    <w:rsid w:val="00FD1261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D1261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2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1261"/>
    <w:pPr>
      <w:ind w:left="720"/>
    </w:pPr>
  </w:style>
  <w:style w:type="paragraph" w:customStyle="1" w:styleId="numberbullet">
    <w:name w:val="number bullet"/>
    <w:basedOn w:val="ListParagraph"/>
    <w:link w:val="numberbulletChar"/>
    <w:autoRedefine/>
    <w:semiHidden/>
    <w:locked/>
    <w:rsid w:val="00FD1261"/>
    <w:pPr>
      <w:numPr>
        <w:numId w:val="10"/>
      </w:numPr>
      <w:tabs>
        <w:tab w:val="left" w:pos="7020"/>
      </w:tabs>
    </w:pPr>
  </w:style>
  <w:style w:type="character" w:customStyle="1" w:styleId="numberbulletChar">
    <w:name w:val="number bullet Char"/>
    <w:link w:val="numberbullet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ParagraphCallout">
    <w:name w:val="Paragraph Callout"/>
    <w:basedOn w:val="Normal"/>
    <w:link w:val="ParagraphCalloutChar"/>
    <w:qFormat/>
    <w:rsid w:val="00FD1261"/>
    <w:pPr>
      <w:spacing w:before="0" w:after="160"/>
      <w:ind w:left="360"/>
      <w:contextualSpacing/>
    </w:pPr>
    <w:rPr>
      <w:b/>
      <w:bCs/>
      <w:noProof/>
    </w:rPr>
  </w:style>
  <w:style w:type="character" w:customStyle="1" w:styleId="ParagraphCalloutChar">
    <w:name w:val="Paragraph Callout Char"/>
    <w:basedOn w:val="DefaultParagraphFont"/>
    <w:link w:val="ParagraphCallout"/>
    <w:rsid w:val="00FD1261"/>
    <w:rPr>
      <w:rFonts w:ascii="Roboto" w:eastAsia="Raleway" w:hAnsi="Roboto" w:cs="Times New Roman"/>
      <w:b/>
      <w:bCs/>
      <w:noProof/>
      <w:sz w:val="20"/>
      <w:szCs w:val="20"/>
    </w:rPr>
  </w:style>
  <w:style w:type="table" w:styleId="PlainTable1">
    <w:name w:val="Plain Table 1"/>
    <w:aliases w:val="DEFAULT - BLACK WITH GRID"/>
    <w:basedOn w:val="TableNormal"/>
    <w:uiPriority w:val="41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insideH w:val="single" w:sz="4" w:space="0" w:color="62666A" w:themeColor="text2"/>
        <w:insideV w:val="single" w:sz="4" w:space="0" w:color="62666A" w:themeColor="text2"/>
      </w:tblBorders>
    </w:tblPr>
    <w:tblStylePr w:type="firstRow">
      <w:rPr>
        <w:rFonts w:asciiTheme="majorHAnsi" w:hAnsiTheme="majorHAnsi"/>
        <w:b w:val="0"/>
        <w:bCs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2">
    <w:name w:val="Plain Table 2"/>
    <w:aliases w:val="PLAIN TABLE WITH GRID"/>
    <w:basedOn w:val="TableNormal"/>
    <w:uiPriority w:val="42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5">
    <w:name w:val="Plain Table 5"/>
    <w:basedOn w:val="TableNormal"/>
    <w:uiPriority w:val="45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D1261"/>
    <w:pPr>
      <w:spacing w:before="0" w:after="0" w:line="240" w:lineRule="auto"/>
      <w:jc w:val="left"/>
    </w:pPr>
    <w:rPr>
      <w:rFonts w:ascii="Gotham Light" w:eastAsia="Times New Roman" w:hAnsi="Gotham Light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FD1261"/>
    <w:rPr>
      <w:rFonts w:ascii="Gotham Light" w:eastAsia="Times New Roman" w:hAnsi="Gotham Light" w:cs="Times New Roman"/>
      <w:sz w:val="20"/>
      <w:szCs w:val="21"/>
      <w:lang w:val="en-GB"/>
    </w:rPr>
  </w:style>
  <w:style w:type="paragraph" w:customStyle="1" w:styleId="PullQuote">
    <w:name w:val="Pull Quote"/>
    <w:basedOn w:val="BodyText1"/>
    <w:qFormat/>
    <w:rsid w:val="00FD1261"/>
    <w:rPr>
      <w:rFonts w:ascii="Antonio" w:hAnsi="Antonio"/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rsid w:val="00FD1261"/>
    <w:pPr>
      <w:spacing w:before="0" w:line="240" w:lineRule="auto"/>
      <w:jc w:val="left"/>
    </w:pPr>
    <w:rPr>
      <w:i/>
      <w:color w:val="FFFFFF"/>
      <w:sz w:val="19"/>
      <w:szCs w:val="19"/>
    </w:rPr>
  </w:style>
  <w:style w:type="character" w:customStyle="1" w:styleId="QuoteChar">
    <w:name w:val="Quote Char"/>
    <w:link w:val="Quote"/>
    <w:uiPriority w:val="29"/>
    <w:rsid w:val="00FD1261"/>
    <w:rPr>
      <w:rFonts w:ascii="Roboto" w:eastAsia="Raleway" w:hAnsi="Roboto" w:cs="Times New Roman"/>
      <w:i/>
      <w:color w:val="FFFFFF"/>
      <w:sz w:val="19"/>
      <w:szCs w:val="19"/>
    </w:rPr>
  </w:style>
  <w:style w:type="paragraph" w:customStyle="1" w:styleId="SpecialTitleHighlight">
    <w:name w:val="Special Title – Highlight"/>
    <w:basedOn w:val="Normal"/>
    <w:link w:val="SpecialTitleHighlightChar"/>
    <w:qFormat/>
    <w:rsid w:val="00FD1261"/>
    <w:pPr>
      <w:shd w:val="clear" w:color="auto" w:fill="FFCD00" w:themeFill="accent1"/>
      <w:spacing w:before="240" w:after="240" w:line="240" w:lineRule="auto"/>
      <w:jc w:val="left"/>
    </w:pPr>
    <w:rPr>
      <w:rFonts w:asciiTheme="minorHAnsi" w:hAnsiTheme="minorHAnsi"/>
      <w:b/>
      <w:bCs/>
      <w:spacing w:val="14"/>
      <w:sz w:val="28"/>
      <w:szCs w:val="28"/>
      <w:lang w:val="pt-PT"/>
    </w:rPr>
  </w:style>
  <w:style w:type="character" w:customStyle="1" w:styleId="SpecialTitleHighlightChar">
    <w:name w:val="Special Title – Highlight Char"/>
    <w:basedOn w:val="WRPBodyTextChar"/>
    <w:link w:val="SpecialTitleHighlight"/>
    <w:rsid w:val="00FD1261"/>
    <w:rPr>
      <w:rFonts w:eastAsia="Raleway" w:cs="Times New Roman"/>
      <w:b/>
      <w:bCs/>
      <w:spacing w:val="14"/>
      <w:sz w:val="28"/>
      <w:szCs w:val="28"/>
      <w:shd w:val="clear" w:color="auto" w:fill="FFCD00" w:themeFill="accent1"/>
      <w:lang w:val="pt-PT"/>
    </w:rPr>
  </w:style>
  <w:style w:type="character" w:styleId="Strong">
    <w:name w:val="Strong"/>
    <w:aliases w:val="footnote"/>
    <w:uiPriority w:val="22"/>
    <w:rsid w:val="00FD1261"/>
    <w:rPr>
      <w:i/>
      <w:color w:val="646464"/>
      <w:sz w:val="18"/>
      <w:vertAlign w:val="superscript"/>
    </w:rPr>
  </w:style>
  <w:style w:type="paragraph" w:styleId="Subtitle">
    <w:name w:val="Subtitle"/>
    <w:aliases w:val="bullet point"/>
    <w:basedOn w:val="ListParagraph"/>
    <w:next w:val="Normal"/>
    <w:link w:val="SubtitleChar"/>
    <w:uiPriority w:val="11"/>
    <w:rsid w:val="00FD1261"/>
    <w:pPr>
      <w:numPr>
        <w:numId w:val="11"/>
      </w:numPr>
    </w:pPr>
    <w:rPr>
      <w:color w:val="646464"/>
      <w:shd w:val="clear" w:color="auto" w:fill="FFFFFF"/>
    </w:rPr>
  </w:style>
  <w:style w:type="character" w:customStyle="1" w:styleId="SubtitleChar">
    <w:name w:val="Subtitle Char"/>
    <w:aliases w:val="bullet point Char"/>
    <w:link w:val="Subtitle"/>
    <w:uiPriority w:val="11"/>
    <w:rsid w:val="00FD1261"/>
    <w:rPr>
      <w:rFonts w:ascii="Roboto" w:eastAsia="Raleway" w:hAnsi="Roboto" w:cs="Times New Roman"/>
      <w:color w:val="646464"/>
      <w:sz w:val="20"/>
      <w:szCs w:val="20"/>
    </w:rPr>
  </w:style>
  <w:style w:type="character" w:styleId="SubtleEmphasis">
    <w:name w:val="Subtle Emphasis"/>
    <w:aliases w:val="sub heading,Enfase mono"/>
    <w:uiPriority w:val="19"/>
    <w:rsid w:val="00FD1261"/>
    <w:rPr>
      <w:rFonts w:ascii="Raleway" w:hAnsi="Raleway"/>
      <w:color w:val="000000"/>
    </w:rPr>
  </w:style>
  <w:style w:type="table" w:styleId="TableGridLight">
    <w:name w:val="Grid Table Light"/>
    <w:basedOn w:val="TableNormal"/>
    <w:uiPriority w:val="40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wapcom 2"/>
    <w:basedOn w:val="TableNormal"/>
    <w:uiPriority w:val="39"/>
    <w:rsid w:val="00FD1261"/>
    <w:pPr>
      <w:spacing w:before="120" w:after="12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  <w:tblStylePr w:type="lastRow">
      <w:tblPr/>
      <w:tcPr>
        <w:tcBorders>
          <w:bottom w:val="nil"/>
        </w:tcBorders>
      </w:tcPr>
    </w:tblStylePr>
    <w:tblStylePr w:type="firstCol">
      <w:pPr>
        <w:jc w:val="left"/>
      </w:pPr>
    </w:tblStylePr>
    <w:tblStylePr w:type="band2Vert">
      <w:pPr>
        <w:jc w:val="center"/>
      </w:pPr>
    </w:tblStylePr>
    <w:tblStylePr w:type="band1Horz">
      <w:tblPr/>
      <w:tcPr>
        <w:shd w:val="clear" w:color="auto" w:fill="E0E0E0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FD1261"/>
    <w:pPr>
      <w:spacing w:after="0"/>
    </w:pPr>
  </w:style>
  <w:style w:type="paragraph" w:customStyle="1" w:styleId="Tabletext">
    <w:name w:val="Table text"/>
    <w:basedOn w:val="Normal"/>
    <w:link w:val="TabletextChar"/>
    <w:semiHidden/>
    <w:locked/>
    <w:rsid w:val="00FD1261"/>
    <w:pPr>
      <w:spacing w:before="0" w:after="0" w:line="240" w:lineRule="auto"/>
      <w:contextualSpacing/>
      <w:jc w:val="left"/>
    </w:pPr>
    <w:rPr>
      <w:rFonts w:ascii="Gotham Light" w:hAnsi="Gotham Light"/>
      <w:bCs/>
      <w:color w:val="FFFFFF"/>
    </w:rPr>
  </w:style>
  <w:style w:type="character" w:customStyle="1" w:styleId="TabletextChar">
    <w:name w:val="Table text Char"/>
    <w:link w:val="Tabletext"/>
    <w:semiHidden/>
    <w:rsid w:val="00FD1261"/>
    <w:rPr>
      <w:rFonts w:ascii="Gotham Light" w:eastAsia="Raleway" w:hAnsi="Gotham Light" w:cs="Times New Roman"/>
      <w:bCs/>
      <w:color w:val="FFFFFF"/>
      <w:sz w:val="20"/>
      <w:szCs w:val="20"/>
    </w:rPr>
  </w:style>
  <w:style w:type="paragraph" w:customStyle="1" w:styleId="TextoCorpo">
    <w:name w:val="Texto Corpo"/>
    <w:basedOn w:val="Normal"/>
    <w:link w:val="TextoCorpoChar"/>
    <w:semiHidden/>
    <w:locked/>
    <w:rsid w:val="00FD1261"/>
    <w:pPr>
      <w:spacing w:before="180" w:line="300" w:lineRule="atLeast"/>
      <w:ind w:left="850"/>
    </w:pPr>
    <w:rPr>
      <w:rFonts w:eastAsia="Times New Roman" w:cs="Arial"/>
      <w:color w:val="000000"/>
      <w:spacing w:val="10"/>
      <w:lang w:val="pt-PT"/>
    </w:rPr>
  </w:style>
  <w:style w:type="character" w:customStyle="1" w:styleId="TextoCorpoChar">
    <w:name w:val="Texto Corpo Char"/>
    <w:link w:val="TextoCorpo"/>
    <w:semiHidden/>
    <w:rsid w:val="00FD1261"/>
    <w:rPr>
      <w:rFonts w:ascii="Roboto" w:eastAsia="Times New Roman" w:hAnsi="Roboto" w:cs="Arial"/>
      <w:color w:val="000000"/>
      <w:spacing w:val="10"/>
      <w:sz w:val="20"/>
      <w:szCs w:val="20"/>
      <w:lang w:val="pt-PT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FD1261"/>
    <w:pPr>
      <w:spacing w:after="240" w:line="240" w:lineRule="auto"/>
      <w:contextualSpacing/>
      <w:jc w:val="left"/>
    </w:pPr>
    <w:rPr>
      <w:rFonts w:ascii="Antonio" w:hAnsi="Antonio"/>
      <w:b/>
      <w:bCs/>
      <w:sz w:val="72"/>
      <w:szCs w:val="72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FD1261"/>
    <w:rPr>
      <w:rFonts w:ascii="Antonio" w:eastAsia="Raleway" w:hAnsi="Antonio" w:cs="Times New Roman"/>
      <w:b/>
      <w:bCs/>
      <w:sz w:val="72"/>
      <w:szCs w:val="72"/>
    </w:rPr>
  </w:style>
  <w:style w:type="paragraph" w:styleId="TOC1">
    <w:name w:val="toc 1"/>
    <w:next w:val="Normal"/>
    <w:autoRedefine/>
    <w:uiPriority w:val="39"/>
    <w:unhideWhenUsed/>
    <w:rsid w:val="00FD1261"/>
    <w:pPr>
      <w:spacing w:before="120" w:after="0" w:line="276" w:lineRule="auto"/>
    </w:pPr>
    <w:rPr>
      <w:rFonts w:cs="Times New Roman"/>
      <w:b/>
      <w:bCs/>
      <w:iCs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FD1261"/>
    <w:pPr>
      <w:spacing w:before="120" w:after="0" w:line="276" w:lineRule="auto"/>
      <w:ind w:left="200"/>
    </w:pPr>
    <w:rPr>
      <w:rFonts w:cs="Times New Roman"/>
      <w:b/>
      <w:bCs/>
    </w:rPr>
  </w:style>
  <w:style w:type="paragraph" w:styleId="TOC3">
    <w:name w:val="toc 3"/>
    <w:next w:val="Normal"/>
    <w:autoRedefine/>
    <w:uiPriority w:val="39"/>
    <w:unhideWhenUsed/>
    <w:rsid w:val="00FD1261"/>
    <w:pPr>
      <w:spacing w:before="120" w:after="0" w:line="276" w:lineRule="auto"/>
      <w:ind w:left="403"/>
    </w:pPr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D1261"/>
    <w:pPr>
      <w:spacing w:before="0" w:after="0"/>
      <w:ind w:left="60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1261"/>
    <w:pPr>
      <w:spacing w:before="0" w:after="0"/>
      <w:ind w:left="80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1261"/>
    <w:pPr>
      <w:spacing w:before="0" w:after="0"/>
      <w:ind w:left="10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1261"/>
    <w:pPr>
      <w:spacing w:before="0" w:after="0"/>
      <w:ind w:left="120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1261"/>
    <w:pPr>
      <w:spacing w:before="0" w:after="0"/>
      <w:ind w:left="140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1261"/>
    <w:pPr>
      <w:spacing w:before="0" w:after="0"/>
      <w:ind w:left="1600"/>
      <w:jc w:val="left"/>
    </w:pPr>
    <w:rPr>
      <w:rFonts w:asciiTheme="minorHAnsi" w:hAnsiTheme="minorHAnsi"/>
    </w:rPr>
  </w:style>
  <w:style w:type="paragraph" w:customStyle="1" w:styleId="TOCTitle">
    <w:name w:val="TOC Title"/>
    <w:basedOn w:val="Title"/>
    <w:rsid w:val="00FD1261"/>
  </w:style>
  <w:style w:type="paragraph" w:customStyle="1" w:styleId="WRPAppendixHeading2">
    <w:name w:val="WRP Appendix Heading 2"/>
    <w:next w:val="Normal"/>
    <w:uiPriority w:val="5"/>
    <w:rsid w:val="00FD1261"/>
    <w:pPr>
      <w:numPr>
        <w:ilvl w:val="1"/>
        <w:numId w:val="12"/>
      </w:numPr>
      <w:spacing w:before="240" w:after="60" w:line="240" w:lineRule="auto"/>
      <w:outlineLvl w:val="1"/>
    </w:pPr>
    <w:rPr>
      <w:rFonts w:ascii="Roboto" w:eastAsia="Times New Roman" w:hAnsi="Roboto" w:cs="Arial"/>
      <w:b/>
      <w:bCs/>
      <w:color w:val="000000" w:themeColor="text1"/>
      <w:kern w:val="32"/>
      <w:sz w:val="24"/>
      <w:szCs w:val="32"/>
      <w:lang w:val="pt-PT"/>
    </w:rPr>
  </w:style>
  <w:style w:type="paragraph" w:customStyle="1" w:styleId="WRPBodyBoldText">
    <w:name w:val="WRP Body Bold Text"/>
    <w:basedOn w:val="Normal"/>
    <w:next w:val="Normal"/>
    <w:link w:val="WRPBodyBoldTextChar"/>
    <w:uiPriority w:val="9"/>
    <w:rsid w:val="00FD1261"/>
    <w:pPr>
      <w:keepNext/>
      <w:keepLines/>
      <w:spacing w:before="180" w:line="300" w:lineRule="atLeast"/>
    </w:pPr>
    <w:rPr>
      <w:rFonts w:eastAsia="Times New Roman" w:cs="Arial"/>
      <w:b/>
      <w:color w:val="000000"/>
      <w:spacing w:val="10"/>
      <w:lang w:val="pt-PT"/>
    </w:rPr>
  </w:style>
  <w:style w:type="character" w:customStyle="1" w:styleId="WRPBodyBoldTextChar">
    <w:name w:val="WRP Body Bold Text Char"/>
    <w:basedOn w:val="DefaultParagraphFont"/>
    <w:link w:val="WRPBodyBoldText"/>
    <w:uiPriority w:val="9"/>
    <w:rsid w:val="00FD1261"/>
    <w:rPr>
      <w:rFonts w:ascii="Roboto" w:eastAsia="Times New Roman" w:hAnsi="Roboto" w:cs="Arial"/>
      <w:b/>
      <w:color w:val="000000"/>
      <w:spacing w:val="10"/>
      <w:sz w:val="20"/>
      <w:szCs w:val="20"/>
      <w:lang w:val="pt-PT"/>
    </w:rPr>
  </w:style>
  <w:style w:type="numbering" w:customStyle="1" w:styleId="WRPbulletlist">
    <w:name w:val="WRP bullet list"/>
    <w:uiPriority w:val="99"/>
    <w:rsid w:val="00FD1261"/>
    <w:pPr>
      <w:numPr>
        <w:numId w:val="13"/>
      </w:numPr>
    </w:pPr>
  </w:style>
  <w:style w:type="paragraph" w:customStyle="1" w:styleId="WRPHeading1">
    <w:name w:val="WRP Heading 1"/>
    <w:basedOn w:val="WRPBodyText"/>
    <w:next w:val="WRPBodyText"/>
    <w:link w:val="WRPHeading1Char"/>
    <w:autoRedefine/>
    <w:semiHidden/>
    <w:qFormat/>
    <w:rsid w:val="00FD1261"/>
    <w:pPr>
      <w:numPr>
        <w:numId w:val="18"/>
      </w:numPr>
      <w:shd w:val="clear" w:color="auto" w:fill="FFCD00" w:themeFill="accent1"/>
    </w:pPr>
    <w:rPr>
      <w:rFonts w:ascii="Roboto" w:hAnsi="Roboto" w:cs="Roboto (Body)"/>
      <w:b/>
      <w:color w:val="000000" w:themeColor="text1"/>
      <w:spacing w:val="10"/>
      <w:sz w:val="30"/>
      <w:szCs w:val="32"/>
    </w:rPr>
  </w:style>
  <w:style w:type="character" w:customStyle="1" w:styleId="WRPHeading1Char">
    <w:name w:val="WRP Heading 1 Char"/>
    <w:basedOn w:val="WRPBodyBoldTextChar"/>
    <w:link w:val="WRPHeading1"/>
    <w:semiHidden/>
    <w:rsid w:val="00FD1261"/>
    <w:rPr>
      <w:rFonts w:ascii="Roboto" w:eastAsiaTheme="minorEastAsia" w:hAnsi="Roboto" w:cs="Roboto (Body)"/>
      <w:b/>
      <w:color w:val="000000" w:themeColor="text1"/>
      <w:spacing w:val="10"/>
      <w:sz w:val="30"/>
      <w:szCs w:val="32"/>
      <w:shd w:val="clear" w:color="auto" w:fill="FFCD00" w:themeFill="accent1"/>
      <w:lang w:val="pt-PT"/>
    </w:rPr>
  </w:style>
  <w:style w:type="paragraph" w:customStyle="1" w:styleId="WRPHeading2">
    <w:name w:val="WRP Heading 2"/>
    <w:basedOn w:val="Normal"/>
    <w:next w:val="WRPBodyText"/>
    <w:link w:val="WRPHeading2Char"/>
    <w:semiHidden/>
    <w:qFormat/>
    <w:rsid w:val="00FD1261"/>
    <w:pPr>
      <w:numPr>
        <w:ilvl w:val="1"/>
        <w:numId w:val="18"/>
      </w:numPr>
      <w:pBdr>
        <w:bottom w:val="single" w:sz="4" w:space="1" w:color="FFCD00" w:themeColor="accent1"/>
      </w:pBdr>
      <w:spacing w:before="0" w:after="80" w:line="259" w:lineRule="auto"/>
      <w:jc w:val="left"/>
    </w:pPr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character" w:customStyle="1" w:styleId="WRPHeading2Char">
    <w:name w:val="WRP Heading 2 Char"/>
    <w:basedOn w:val="DefaultParagraphFont"/>
    <w:link w:val="WRPHeading2"/>
    <w:semiHidden/>
    <w:rsid w:val="00FD1261"/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paragraph" w:customStyle="1" w:styleId="WRPHeading3">
    <w:name w:val="WRP Heading 3"/>
    <w:basedOn w:val="Normal"/>
    <w:next w:val="WRPBodyText"/>
    <w:link w:val="WRPHeading3Char"/>
    <w:semiHidden/>
    <w:qFormat/>
    <w:rsid w:val="00FD1261"/>
    <w:pPr>
      <w:numPr>
        <w:ilvl w:val="2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6"/>
      <w:szCs w:val="28"/>
      <w:lang w:val="pt-PT"/>
    </w:rPr>
  </w:style>
  <w:style w:type="character" w:customStyle="1" w:styleId="WRPHeading3Char">
    <w:name w:val="WRP Heading 3 Char"/>
    <w:basedOn w:val="DefaultParagraphFont"/>
    <w:link w:val="WRPHeading3"/>
    <w:semiHidden/>
    <w:rsid w:val="00FD1261"/>
    <w:rPr>
      <w:rFonts w:eastAsiaTheme="minorEastAsia" w:cstheme="minorHAnsi"/>
      <w:b/>
      <w:smallCaps/>
      <w:color w:val="FFCD00" w:themeColor="accent1"/>
      <w:sz w:val="26"/>
      <w:szCs w:val="28"/>
      <w:lang w:val="pt-PT"/>
    </w:rPr>
  </w:style>
  <w:style w:type="paragraph" w:customStyle="1" w:styleId="WRPHeading4">
    <w:name w:val="WRP Heading 4"/>
    <w:basedOn w:val="Normal"/>
    <w:next w:val="WRPBodyText"/>
    <w:link w:val="WRPHeading4Char"/>
    <w:semiHidden/>
    <w:qFormat/>
    <w:rsid w:val="00FD1261"/>
    <w:pPr>
      <w:numPr>
        <w:ilvl w:val="3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4"/>
      <w:szCs w:val="28"/>
      <w:lang w:val="pt-PT"/>
    </w:rPr>
  </w:style>
  <w:style w:type="character" w:customStyle="1" w:styleId="WRPHeading4Char">
    <w:name w:val="WRP Heading 4 Char"/>
    <w:basedOn w:val="WRPHeading3Char"/>
    <w:link w:val="WRPHeading4"/>
    <w:semiHidden/>
    <w:rsid w:val="00FD1261"/>
    <w:rPr>
      <w:rFonts w:eastAsiaTheme="minorEastAsia" w:cstheme="minorHAnsi"/>
      <w:b/>
      <w:smallCaps/>
      <w:color w:val="FFCD00" w:themeColor="accent1"/>
      <w:sz w:val="24"/>
      <w:szCs w:val="28"/>
      <w:lang w:val="pt-PT"/>
    </w:rPr>
  </w:style>
  <w:style w:type="paragraph" w:customStyle="1" w:styleId="WRPHeading5">
    <w:name w:val="WRP Heading 5"/>
    <w:basedOn w:val="Normal"/>
    <w:next w:val="WRPBodyText"/>
    <w:link w:val="WRPHeading5Char"/>
    <w:semiHidden/>
    <w:qFormat/>
    <w:rsid w:val="00FD1261"/>
    <w:pPr>
      <w:numPr>
        <w:ilvl w:val="4"/>
        <w:numId w:val="18"/>
      </w:numPr>
      <w:spacing w:before="0" w:after="80" w:line="259" w:lineRule="auto"/>
      <w:jc w:val="left"/>
    </w:pPr>
    <w:rPr>
      <w:rFonts w:ascii="Raleway Medium" w:eastAsiaTheme="minorEastAsia" w:hAnsi="Raleway Medium" w:cstheme="minorHAnsi"/>
      <w:color w:val="62666A" w:themeColor="text2"/>
      <w:sz w:val="24"/>
      <w:szCs w:val="28"/>
      <w:lang w:val="pt-PT"/>
    </w:rPr>
  </w:style>
  <w:style w:type="character" w:customStyle="1" w:styleId="WRPHeading5Char">
    <w:name w:val="WRP Heading 5 Char"/>
    <w:basedOn w:val="WRPHeading4Char"/>
    <w:link w:val="WRPHeading5"/>
    <w:semiHidden/>
    <w:rsid w:val="00FD1261"/>
    <w:rPr>
      <w:rFonts w:ascii="Raleway Medium" w:eastAsiaTheme="minorEastAsia" w:hAnsi="Raleway Medium" w:cstheme="minorHAnsi"/>
      <w:b w:val="0"/>
      <w:smallCaps w:val="0"/>
      <w:color w:val="62666A" w:themeColor="text2"/>
      <w:sz w:val="24"/>
      <w:szCs w:val="28"/>
      <w:lang w:val="pt-PT"/>
    </w:rPr>
  </w:style>
  <w:style w:type="paragraph" w:customStyle="1" w:styleId="WRPTableBodyText">
    <w:name w:val="WRP Table Body Text"/>
    <w:basedOn w:val="Normal"/>
    <w:uiPriority w:val="14"/>
    <w:rsid w:val="00FD1261"/>
    <w:pPr>
      <w:jc w:val="left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41CC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1F6D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1F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1F6D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1F6D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FB4DD5"/>
    <w:pPr>
      <w:spacing w:after="0" w:line="240" w:lineRule="auto"/>
    </w:pPr>
    <w:rPr>
      <w:rFonts w:ascii="Roboto" w:hAnsi="Roboto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@uiow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vost.uiowa.edu/associate-deans-faculty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E2426E6CC41B6AE5B380EE5E4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067A-1AFA-4FE6-8F0D-34739C8D1132}"/>
      </w:docPartPr>
      <w:docPartBody>
        <w:p w:rsidR="002F6980" w:rsidRDefault="00B07CDF" w:rsidP="00B07CDF">
          <w:pPr>
            <w:pStyle w:val="28CE2426E6CC41B6AE5B380EE5E42F3E"/>
          </w:pPr>
          <w:r w:rsidRPr="00EF56F4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516594A3EB3247298FDF8BE3281B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BB64-5E26-446A-8598-0F03EAE51A5D}"/>
      </w:docPartPr>
      <w:docPartBody>
        <w:p w:rsidR="002F6980" w:rsidRDefault="00B07CDF" w:rsidP="00B07CDF">
          <w:pPr>
            <w:pStyle w:val="516594A3EB3247298FDF8BE3281BB634"/>
          </w:pPr>
          <w:r w:rsidRPr="00EF56F4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D5A407E834D5468299C51DC1F018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1373-76B1-4AD4-871C-961EF7C83B34}"/>
      </w:docPartPr>
      <w:docPartBody>
        <w:p w:rsidR="002F6980" w:rsidRDefault="00B07CDF" w:rsidP="00B07CDF">
          <w:pPr>
            <w:pStyle w:val="D5A407E834D5468299C51DC1F018EB73"/>
          </w:pPr>
          <w:r w:rsidRPr="00EF39AE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7D93670597F840A6BDFB0AD719E7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8DE8-E284-43FE-84E1-9D7A51F015B0}"/>
      </w:docPartPr>
      <w:docPartBody>
        <w:p w:rsidR="002F6980" w:rsidRDefault="00B07CDF" w:rsidP="00B07CDF">
          <w:pPr>
            <w:pStyle w:val="7D93670597F840A6BDFB0AD719E7989D"/>
          </w:pPr>
          <w:r w:rsidRPr="00EF39AE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  <w:docPart>
      <w:docPartPr>
        <w:name w:val="C9E834308F314A5CB30219A94E48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A1EC-F1B6-4930-81D3-53199CE7E889}"/>
      </w:docPartPr>
      <w:docPartBody>
        <w:p w:rsidR="002F6980" w:rsidRDefault="00B07CDF" w:rsidP="00B07CDF">
          <w:pPr>
            <w:pStyle w:val="C9E834308F314A5CB30219A94E48142A"/>
          </w:pPr>
          <w:r w:rsidRPr="00EF39AE">
            <w:rPr>
              <w:rStyle w:val="PlaceholderText"/>
              <w:color w:val="FFC000" w:themeColor="accent4"/>
            </w:rPr>
            <w:t xml:space="preserve">Click or tap here to enter </w:t>
          </w:r>
          <w:r>
            <w:rPr>
              <w:rStyle w:val="PlaceholderText"/>
              <w:color w:val="FFC000" w:themeColor="accent4"/>
            </w:rPr>
            <w:t>name of approving Associate Dean or Dean</w:t>
          </w:r>
          <w:r w:rsidRPr="00EF39AE">
            <w:rPr>
              <w:rStyle w:val="PlaceholderText"/>
              <w:color w:val="FFC000" w:themeColor="accent4"/>
            </w:rPr>
            <w:t>.</w:t>
          </w:r>
        </w:p>
      </w:docPartBody>
    </w:docPart>
    <w:docPart>
      <w:docPartPr>
        <w:name w:val="76CC8CD478F74C6DB16AE5B8DB1F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6E1D-E845-4CE9-9E9F-8C05D5166BF0}"/>
      </w:docPartPr>
      <w:docPartBody>
        <w:p w:rsidR="002F6980" w:rsidRDefault="00B07CDF" w:rsidP="00B07CDF">
          <w:pPr>
            <w:pStyle w:val="76CC8CD478F74C6DB16AE5B8DB1F2CFB"/>
          </w:pPr>
          <w:r w:rsidRPr="00EF39AE">
            <w:rPr>
              <w:rStyle w:val="PlaceholderText"/>
              <w:color w:val="FFC000" w:themeColor="accent4"/>
            </w:rPr>
            <w:t>Click or tap to enter a date.</w:t>
          </w:r>
        </w:p>
      </w:docPartBody>
    </w:docPart>
    <w:docPart>
      <w:docPartPr>
        <w:name w:val="3AF830F3E14F47F1818D7BF5BB7A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0CD9-AA7F-4EDA-AD7E-B91C2D252B02}"/>
      </w:docPartPr>
      <w:docPartBody>
        <w:p w:rsidR="00456D9E" w:rsidRDefault="00B07CDF" w:rsidP="00B07CDF">
          <w:pPr>
            <w:pStyle w:val="3AF830F3E14F47F1818D7BF5BB7AA0CF"/>
          </w:pPr>
          <w:r w:rsidRPr="00EF39AE">
            <w:rPr>
              <w:rStyle w:val="PlaceholderText"/>
              <w:color w:val="FFC000" w:themeColor="accent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D3"/>
    <w:rsid w:val="000C547D"/>
    <w:rsid w:val="002664D3"/>
    <w:rsid w:val="002F6980"/>
    <w:rsid w:val="00456D9E"/>
    <w:rsid w:val="00493A7D"/>
    <w:rsid w:val="004A626A"/>
    <w:rsid w:val="00AC6F0D"/>
    <w:rsid w:val="00B07CDF"/>
    <w:rsid w:val="00E63DF5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CDF"/>
    <w:rPr>
      <w:color w:val="808080"/>
    </w:rPr>
  </w:style>
  <w:style w:type="paragraph" w:customStyle="1" w:styleId="28CE2426E6CC41B6AE5B380EE5E42F3E">
    <w:name w:val="28CE2426E6CC41B6AE5B380EE5E42F3E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516594A3EB3247298FDF8BE3281BB634">
    <w:name w:val="516594A3EB3247298FDF8BE3281BB634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D5A407E834D5468299C51DC1F018EB73">
    <w:name w:val="D5A407E834D5468299C51DC1F018EB73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CDF"/>
    <w:pPr>
      <w:spacing w:before="120" w:after="120" w:line="240" w:lineRule="auto"/>
      <w:jc w:val="both"/>
    </w:pPr>
    <w:rPr>
      <w:rFonts w:ascii="Roboto" w:eastAsia="Raleway" w:hAnsi="Robot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CDF"/>
    <w:rPr>
      <w:rFonts w:ascii="Roboto" w:eastAsia="Raleway" w:hAnsi="Roboto" w:cs="Times New Roman"/>
      <w:sz w:val="20"/>
      <w:szCs w:val="20"/>
    </w:rPr>
  </w:style>
  <w:style w:type="paragraph" w:customStyle="1" w:styleId="7D93670597F840A6BDFB0AD719E7989D">
    <w:name w:val="7D93670597F840A6BDFB0AD719E7989D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C9E834308F314A5CB30219A94E48142A">
    <w:name w:val="C9E834308F314A5CB30219A94E48142A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76CC8CD478F74C6DB16AE5B8DB1F2CFB">
    <w:name w:val="76CC8CD478F74C6DB16AE5B8DB1F2CFB"/>
    <w:rsid w:val="00B07CDF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AF830F3E14F47F1818D7BF5BB7AA0CF">
    <w:name w:val="3AF830F3E14F47F1818D7BF5BB7AA0CF"/>
    <w:rsid w:val="00B07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I Brand Template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0000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Kimberly J</dc:creator>
  <cp:keywords/>
  <dc:description/>
  <cp:lastModifiedBy>Carter, Kimberly J</cp:lastModifiedBy>
  <cp:revision>3</cp:revision>
  <cp:lastPrinted>2022-11-07T18:02:00Z</cp:lastPrinted>
  <dcterms:created xsi:type="dcterms:W3CDTF">2023-01-09T20:10:00Z</dcterms:created>
  <dcterms:modified xsi:type="dcterms:W3CDTF">2023-01-09T20:11:00Z</dcterms:modified>
</cp:coreProperties>
</file>